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01" w:type="dxa"/>
        <w:tblLook w:val="00A0" w:firstRow="1" w:lastRow="0" w:firstColumn="1" w:lastColumn="0" w:noHBand="0" w:noVBand="0"/>
      </w:tblPr>
      <w:tblGrid>
        <w:gridCol w:w="14889"/>
      </w:tblGrid>
      <w:tr w:rsidR="00437672" w:rsidRPr="00273741" w:rsidTr="00B72AE4">
        <w:trPr>
          <w:trHeight w:val="2625"/>
        </w:trPr>
        <w:tc>
          <w:tcPr>
            <w:tcW w:w="14889" w:type="dxa"/>
          </w:tcPr>
          <w:p w:rsidR="00437672" w:rsidRPr="00273741" w:rsidRDefault="007E6CFB" w:rsidP="00313151">
            <w:pPr>
              <w:tabs>
                <w:tab w:val="left" w:pos="3300"/>
              </w:tabs>
              <w:jc w:val="center"/>
              <w:rPr>
                <w:rFonts w:ascii="Times New Roman" w:hAnsi="Times New Roman"/>
                <w:b/>
                <w:i/>
                <w:color w:val="0070C0"/>
                <w:sz w:val="20"/>
                <w:szCs w:val="20"/>
              </w:rPr>
            </w:pPr>
            <w:r>
              <w:rPr>
                <w:rFonts w:ascii="Times New Roman" w:hAnsi="Times New Roman"/>
                <w:b/>
                <w:i/>
                <w:noProof/>
                <w:sz w:val="20"/>
                <w:szCs w:val="20"/>
                <w:lang w:eastAsia="ru-RU"/>
              </w:rPr>
              <mc:AlternateContent>
                <mc:Choice Requires="wps">
                  <w:drawing>
                    <wp:inline distT="0" distB="0" distL="0" distR="0" wp14:anchorId="42795AFA" wp14:editId="44A3EE6E">
                      <wp:extent cx="8543925" cy="876300"/>
                      <wp:effectExtent l="9525" t="0" r="1714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543925" cy="876300"/>
                              </a:xfrm>
                              <a:prstGeom prst="rect">
                                <a:avLst/>
                              </a:prstGeom>
                              <a:extLst>
                                <a:ext uri="{AF507438-7753-43E0-B8FC-AC1667EBCBE1}">
                                  <a14:hiddenEffects xmlns:a14="http://schemas.microsoft.com/office/drawing/2010/main">
                                    <a:effectLst/>
                                  </a14:hiddenEffects>
                                </a:ext>
                              </a:extLst>
                            </wps:spPr>
                            <wps:txbx>
                              <w:txbxContent>
                                <w:p w:rsidR="00942C84" w:rsidRDefault="00942C84"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wps:txbx>
                            <wps:bodyPr wrap="square" numCol="1" fromWordArt="1">
                              <a:prstTxWarp prst="textDeflate">
                                <a:avLst>
                                  <a:gd name="adj" fmla="val 26227"/>
                                </a:avLst>
                              </a:prstTxWarp>
                              <a:spAutoFit/>
                            </wps:bodyPr>
                          </wps:wsp>
                        </a:graphicData>
                      </a:graphic>
                    </wp:inline>
                  </w:drawing>
                </mc:Choice>
                <mc:Fallback>
                  <w:pict>
                    <v:shapetype w14:anchorId="42795AFA" id="_x0000_t202" coordsize="21600,21600" o:spt="202" path="m,l,21600r21600,l21600,xe">
                      <v:stroke joinstyle="miter"/>
                      <v:path gradientshapeok="t" o:connecttype="rect"/>
                    </v:shapetype>
                    <v:shape id="WordArt 1" o:spid="_x0000_s1026" type="#_x0000_t202" style="width:672.7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" filled="f" stroked="f">
                      <o:lock v:ext="edit" shapetype="t"/>
                      <v:textbox style="mso-fit-shape-to-text:t">
                        <w:txbxContent>
                          <w:p w:rsidR="00942C84" w:rsidRDefault="00942C84" w:rsidP="007E6CFB">
                            <w:pPr>
                              <w:pStyle w:val="aff6"/>
                              <w:spacing w:after="0"/>
                              <w:jc w:val="center"/>
                            </w:pPr>
                            <w:r>
                              <w:rPr>
                                <w:rFonts w:ascii="Impact" w:hAnsi="Impact"/>
                                <w:color w:val="000000"/>
                                <w:sz w:val="72"/>
                                <w:szCs w:val="72"/>
                                <w14:textOutline w14:w="9525" w14:cap="flat" w14:cmpd="sng" w14:algn="ctr">
                                  <w14:solidFill>
                                    <w14:srgbClr w14:val="000000"/>
                                  </w14:solidFill>
                                  <w14:prstDash w14:val="solid"/>
                                  <w14:round/>
                                </w14:textOutline>
                              </w:rPr>
                              <w:t>Муниципальный вестник</w:t>
                            </w:r>
                          </w:p>
                        </w:txbxContent>
                      </v:textbox>
                      <w10:anchorlock/>
                    </v:shape>
                  </w:pict>
                </mc:Fallback>
              </mc:AlternateContent>
            </w:r>
            <w:r>
              <w:rPr>
                <w:rFonts w:ascii="Times New Roman" w:hAnsi="Times New Roman"/>
                <w:b/>
                <w:i/>
                <w:noProof/>
                <w:color w:val="0070C0"/>
                <w:sz w:val="20"/>
                <w:szCs w:val="20"/>
                <w:lang w:eastAsia="ru-RU"/>
              </w:rPr>
              <mc:AlternateContent>
                <mc:Choice Requires="wps">
                  <w:drawing>
                    <wp:inline distT="0" distB="0" distL="0" distR="0">
                      <wp:extent cx="7200900" cy="647700"/>
                      <wp:effectExtent l="19050" t="95250" r="9398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200900" cy="647700"/>
                              </a:xfrm>
                              <a:prstGeom prst="rect">
                                <a:avLst/>
                              </a:prstGeom>
                            </wps:spPr>
                            <wps:txbx>
                              <w:txbxContent>
                                <w:p w:rsidR="00942C84" w:rsidRDefault="00942C84" w:rsidP="007E6CFB">
                                  <w:pPr>
                                    <w:pStyle w:val="aff6"/>
                                    <w:spacing w:after="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txbxContent>
                            </wps:txbx>
                            <wps:bodyPr wrap="square" numCol="1" fromWordArt="1">
                              <a:prstTxWarp prst="textDoubleWave1">
                                <a:avLst>
                                  <a:gd name="adj1" fmla="val 6500"/>
                                  <a:gd name="adj2" fmla="val 0"/>
                                </a:avLst>
                              </a:prstTxWarp>
                              <a:spAutoFit/>
                            </wps:bodyPr>
                          </wps:wsp>
                        </a:graphicData>
                      </a:graphic>
                    </wp:inline>
                  </w:drawing>
                </mc:Choice>
                <mc:Fallback>
                  <w:pict>
                    <v:shape id="WordArt 2" o:spid="_x0000_s1027" type="#_x0000_t202" style="width:567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" filled="f" stroked="f">
                      <o:lock v:ext="edit" shapetype="t"/>
                      <v:textbox style="mso-fit-shape-to-text:t">
                        <w:txbxContent>
                          <w:p w:rsidR="00942C84" w:rsidRDefault="00942C84" w:rsidP="007E6CFB">
                            <w:pPr>
                              <w:pStyle w:val="aff6"/>
                              <w:spacing w:after="0"/>
                              <w:jc w:val="center"/>
                            </w:pPr>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w:t>
                            </w:r>
                            <w:proofErr w:type="spellStart"/>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Озерненские</w:t>
                            </w:r>
                            <w:proofErr w:type="spellEnd"/>
                            <w:r>
                              <w:rPr>
                                <w:rFonts w:ascii="Impact" w:hAnsi="Impact"/>
                                <w:shadow/>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 xml:space="preserve"> вести»</w:t>
                            </w:r>
                          </w:p>
                        </w:txbxContent>
                      </v:textbox>
                      <w10:anchorlock/>
                    </v:shape>
                  </w:pict>
                </mc:Fallback>
              </mc:AlternateContent>
            </w:r>
            <w:r w:rsidR="00437672" w:rsidRPr="00273741">
              <w:rPr>
                <w:rFonts w:ascii="Times New Roman" w:hAnsi="Times New Roman"/>
                <w:b/>
                <w:i/>
                <w:sz w:val="20"/>
                <w:szCs w:val="20"/>
              </w:rPr>
              <w:t xml:space="preserve">                                               </w:t>
            </w:r>
          </w:p>
        </w:tc>
      </w:tr>
    </w:tbl>
    <w:p w:rsidR="00B72AE4" w:rsidRDefault="00B72AE4" w:rsidP="00313151">
      <w:pPr>
        <w:tabs>
          <w:tab w:val="left" w:pos="3300"/>
        </w:tabs>
        <w:jc w:val="center"/>
        <w:rPr>
          <w:rFonts w:ascii="Times New Roman" w:hAnsi="Times New Roman"/>
          <w:b/>
          <w:i/>
          <w:noProof/>
          <w:sz w:val="20"/>
          <w:szCs w:val="20"/>
          <w:lang w:eastAsia="ru-RU"/>
        </w:rPr>
        <w:sectPr w:rsidR="00B72AE4" w:rsidSect="00C614E8">
          <w:headerReference w:type="even" r:id="rId7"/>
          <w:headerReference w:type="default" r:id="rId8"/>
          <w:footerReference w:type="even" r:id="rId9"/>
          <w:footerReference w:type="default" r:id="rId10"/>
          <w:headerReference w:type="first" r:id="rId11"/>
          <w:footerReference w:type="first" r:id="rId12"/>
          <w:pgSz w:w="16839" w:h="23814" w:code="8"/>
          <w:pgMar w:top="85" w:right="850" w:bottom="1134" w:left="1701"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2B3B6D" w:rsidRPr="002B3B6D" w:rsidRDefault="002B3B6D" w:rsidP="002B3B6D">
      <w:pPr>
        <w:spacing w:after="0" w:line="240" w:lineRule="auto"/>
        <w:ind w:firstLine="851"/>
        <w:jc w:val="center"/>
        <w:rPr>
          <w:rFonts w:ascii="Times New Roman" w:eastAsia="Times New Roman" w:hAnsi="Times New Roman"/>
          <w:b/>
          <w:sz w:val="23"/>
          <w:szCs w:val="23"/>
          <w:lang w:eastAsia="ru-RU"/>
        </w:rPr>
      </w:pPr>
      <w:r w:rsidRPr="002B3B6D">
        <w:rPr>
          <w:rFonts w:ascii="Times New Roman" w:eastAsia="Times New Roman" w:hAnsi="Times New Roman"/>
          <w:b/>
          <w:sz w:val="23"/>
          <w:szCs w:val="23"/>
          <w:lang w:eastAsia="ru-RU"/>
        </w:rPr>
        <w:lastRenderedPageBreak/>
        <w:t xml:space="preserve">ИЗВЕЩЕНИЕ </w:t>
      </w:r>
    </w:p>
    <w:p w:rsidR="002B3B6D" w:rsidRPr="002B3B6D" w:rsidRDefault="002B3B6D" w:rsidP="002B3B6D">
      <w:pPr>
        <w:spacing w:after="0" w:line="240" w:lineRule="auto"/>
        <w:ind w:firstLine="851"/>
        <w:jc w:val="center"/>
        <w:rPr>
          <w:rFonts w:ascii="Times New Roman" w:eastAsia="Times New Roman" w:hAnsi="Times New Roman"/>
          <w:b/>
          <w:sz w:val="23"/>
          <w:szCs w:val="23"/>
          <w:lang w:eastAsia="ru-RU"/>
        </w:rPr>
      </w:pPr>
      <w:r w:rsidRPr="002B3B6D">
        <w:rPr>
          <w:rFonts w:ascii="Times New Roman" w:eastAsia="Times New Roman" w:hAnsi="Times New Roman"/>
          <w:b/>
          <w:sz w:val="23"/>
          <w:szCs w:val="23"/>
          <w:lang w:eastAsia="ru-RU"/>
        </w:rPr>
        <w:t xml:space="preserve">о проведении аукциона на право заключения договора </w:t>
      </w:r>
    </w:p>
    <w:p w:rsidR="002B3B6D" w:rsidRPr="002B3B6D" w:rsidRDefault="002B3B6D" w:rsidP="002B3B6D">
      <w:pPr>
        <w:spacing w:after="0" w:line="240" w:lineRule="auto"/>
        <w:ind w:firstLine="851"/>
        <w:jc w:val="center"/>
        <w:rPr>
          <w:rFonts w:ascii="Times New Roman" w:eastAsia="Times New Roman" w:hAnsi="Times New Roman"/>
          <w:b/>
          <w:sz w:val="23"/>
          <w:szCs w:val="23"/>
          <w:lang w:eastAsia="ru-RU"/>
        </w:rPr>
      </w:pPr>
      <w:r w:rsidRPr="002B3B6D">
        <w:rPr>
          <w:rFonts w:ascii="Times New Roman" w:eastAsia="Times New Roman" w:hAnsi="Times New Roman"/>
          <w:b/>
          <w:sz w:val="23"/>
          <w:szCs w:val="23"/>
          <w:lang w:eastAsia="ru-RU"/>
        </w:rPr>
        <w:t>аренды земельного участка</w:t>
      </w:r>
    </w:p>
    <w:p w:rsidR="002B3B6D" w:rsidRPr="002B3B6D" w:rsidRDefault="002B3B6D" w:rsidP="002B3B6D">
      <w:pPr>
        <w:spacing w:after="0" w:line="240" w:lineRule="auto"/>
        <w:ind w:firstLine="720"/>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xml:space="preserve">1. Организатор аукциона: Администрация Озерненского городского поселения Духовщинского района Смоленской области (далее – Организатор аукциона), 216239, Смоленская область, Духовщинский район, </w:t>
      </w:r>
      <w:proofErr w:type="spellStart"/>
      <w:r w:rsidRPr="002B3B6D">
        <w:rPr>
          <w:rFonts w:ascii="Times New Roman" w:eastAsia="Times New Roman" w:hAnsi="Times New Roman"/>
          <w:sz w:val="23"/>
          <w:szCs w:val="23"/>
          <w:lang w:eastAsia="ru-RU"/>
        </w:rPr>
        <w:t>п.Озерный</w:t>
      </w:r>
      <w:proofErr w:type="spellEnd"/>
      <w:r w:rsidRPr="002B3B6D">
        <w:rPr>
          <w:rFonts w:ascii="Times New Roman" w:eastAsia="Times New Roman" w:hAnsi="Times New Roman"/>
          <w:sz w:val="23"/>
          <w:szCs w:val="23"/>
          <w:lang w:eastAsia="ru-RU"/>
        </w:rPr>
        <w:t>, ул. Кольцевая, д.14.</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xml:space="preserve">Сведения об органе местного самоуправления, который должен заключить договор аренды земельного участка: Администрация Озерненского городского поселения Духовщинского района Смоленской области, юридический адрес: Смоленская область, Духовщинский район, </w:t>
      </w:r>
      <w:proofErr w:type="spellStart"/>
      <w:r w:rsidRPr="002B3B6D">
        <w:rPr>
          <w:rFonts w:ascii="Times New Roman" w:eastAsia="Times New Roman" w:hAnsi="Times New Roman"/>
          <w:sz w:val="23"/>
          <w:szCs w:val="23"/>
          <w:lang w:eastAsia="ru-RU"/>
        </w:rPr>
        <w:t>п.Озерный</w:t>
      </w:r>
      <w:proofErr w:type="spellEnd"/>
      <w:r w:rsidRPr="002B3B6D">
        <w:rPr>
          <w:rFonts w:ascii="Times New Roman" w:eastAsia="Times New Roman" w:hAnsi="Times New Roman"/>
          <w:sz w:val="23"/>
          <w:szCs w:val="23"/>
          <w:lang w:eastAsia="ru-RU"/>
        </w:rPr>
        <w:t>, ул. Кольцевая, д.14; ИНН</w:t>
      </w:r>
      <w:r w:rsidRPr="002B3B6D">
        <w:rPr>
          <w:rFonts w:ascii="Times New Roman" w:eastAsia="Times New Roman" w:hAnsi="Times New Roman"/>
          <w:bCs/>
          <w:sz w:val="23"/>
          <w:szCs w:val="23"/>
          <w:lang w:eastAsia="ru-RU"/>
        </w:rPr>
        <w:t xml:space="preserve"> </w:t>
      </w:r>
      <w:r w:rsidRPr="002B3B6D">
        <w:rPr>
          <w:rFonts w:ascii="Times New Roman" w:eastAsia="Times New Roman" w:hAnsi="Times New Roman"/>
          <w:sz w:val="23"/>
          <w:szCs w:val="23"/>
          <w:lang w:eastAsia="ru-RU"/>
        </w:rPr>
        <w:t>6705003918, КПП</w:t>
      </w:r>
      <w:r w:rsidRPr="002B3B6D">
        <w:rPr>
          <w:rFonts w:ascii="Times New Roman" w:eastAsia="Times New Roman" w:hAnsi="Times New Roman"/>
          <w:bCs/>
          <w:sz w:val="23"/>
          <w:szCs w:val="23"/>
          <w:lang w:eastAsia="ru-RU"/>
        </w:rPr>
        <w:t xml:space="preserve"> </w:t>
      </w:r>
      <w:r w:rsidRPr="002B3B6D">
        <w:rPr>
          <w:rFonts w:ascii="Times New Roman" w:eastAsia="Times New Roman" w:hAnsi="Times New Roman"/>
          <w:sz w:val="23"/>
          <w:szCs w:val="23"/>
          <w:lang w:eastAsia="ru-RU"/>
        </w:rPr>
        <w:t>670501001; ОГРН 1066727000053.</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Реквизиты решения о проведении аукциона: постановление Администрации Озерненского городского поселения Духовщинского района Смоленской области от 21.05.2021. № 35 «О проведении открытого аукциона на право заключения договора аренды земельного участка категории земель населенных пунктов, находящегося в государственной собственности, площадью 1000 кв. м., с кадастровым номером 67:07:0190107:2513, расположенного по адресу: Российская Федерация, Смоленская область, Духовщинский район, Озерненское городское поселение, п. Озерный, ул. Кольцевая, уч. 14 В. Разрешенное использование: магазины.».</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Форма торгов – аукцион.</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Состав участников аукциона – открытый.</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Форма подачи предложений по цене – открытая.</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Предмет аукциона: право заключения договора аренды (ежегодный размер арендной платы) земельных участков, а именно:</w:t>
      </w:r>
    </w:p>
    <w:p w:rsidR="002B3B6D" w:rsidRPr="002B3B6D" w:rsidRDefault="002B3B6D" w:rsidP="002B3B6D">
      <w:pPr>
        <w:spacing w:after="0" w:line="240" w:lineRule="auto"/>
        <w:ind w:firstLine="851"/>
        <w:jc w:val="both"/>
        <w:rPr>
          <w:rFonts w:ascii="Times New Roman" w:eastAsia="Times New Roman" w:hAnsi="Times New Roman"/>
          <w:b/>
          <w:sz w:val="23"/>
          <w:szCs w:val="23"/>
          <w:lang w:eastAsia="ru-RU"/>
        </w:rPr>
      </w:pPr>
      <w:r w:rsidRPr="002B3B6D">
        <w:rPr>
          <w:rFonts w:ascii="Times New Roman" w:eastAsia="Times New Roman" w:hAnsi="Times New Roman"/>
          <w:sz w:val="23"/>
          <w:szCs w:val="23"/>
          <w:lang w:eastAsia="ru-RU"/>
        </w:rPr>
        <w:t xml:space="preserve">1.1. Начальная цена предмета аукциона на право заключения договора аренды земельного участка установлена в соответствии с п.14 ст. 39.11 Земельного кодекса РФ в размере ежегодной арендной платы, определённой по результатам рыночной оценки в соответствии с ФЗ «Об оценочной деятельности в Российской Федерации» и составляет </w:t>
      </w:r>
      <w:r w:rsidRPr="002B3B6D">
        <w:rPr>
          <w:rFonts w:ascii="Times New Roman" w:eastAsia="Times New Roman" w:hAnsi="Times New Roman"/>
          <w:b/>
          <w:bCs/>
          <w:sz w:val="23"/>
          <w:szCs w:val="23"/>
          <w:lang w:eastAsia="ru-RU"/>
        </w:rPr>
        <w:t>11700 рублей (Одиннадцать тысяч семьсот рублей).</w:t>
      </w:r>
    </w:p>
    <w:p w:rsidR="002B3B6D" w:rsidRPr="002B3B6D" w:rsidRDefault="002B3B6D" w:rsidP="002B3B6D">
      <w:pPr>
        <w:spacing w:after="0" w:line="240" w:lineRule="auto"/>
        <w:ind w:firstLine="851"/>
        <w:jc w:val="both"/>
        <w:rPr>
          <w:rFonts w:ascii="Times New Roman" w:eastAsia="Times New Roman" w:hAnsi="Times New Roman"/>
          <w:b/>
          <w:sz w:val="23"/>
          <w:szCs w:val="23"/>
          <w:lang w:eastAsia="ru-RU"/>
        </w:rPr>
      </w:pPr>
      <w:r w:rsidRPr="002B3B6D">
        <w:rPr>
          <w:rFonts w:ascii="Times New Roman" w:eastAsia="Times New Roman" w:hAnsi="Times New Roman"/>
          <w:sz w:val="23"/>
          <w:szCs w:val="23"/>
          <w:lang w:eastAsia="ru-RU"/>
        </w:rPr>
        <w:t xml:space="preserve">Шаг аукциона: 3 % начальной цены предмета аукциона, в размере </w:t>
      </w:r>
      <w:r w:rsidRPr="002B3B6D">
        <w:rPr>
          <w:rFonts w:ascii="Times New Roman" w:eastAsia="Times New Roman" w:hAnsi="Times New Roman"/>
          <w:b/>
          <w:sz w:val="23"/>
          <w:szCs w:val="23"/>
          <w:lang w:eastAsia="ru-RU"/>
        </w:rPr>
        <w:t xml:space="preserve">351 </w:t>
      </w:r>
      <w:r w:rsidRPr="002B3B6D">
        <w:rPr>
          <w:rFonts w:ascii="Times New Roman" w:eastAsia="Times New Roman" w:hAnsi="Times New Roman"/>
          <w:b/>
          <w:bCs/>
          <w:sz w:val="23"/>
          <w:szCs w:val="23"/>
          <w:lang w:eastAsia="ru-RU"/>
        </w:rPr>
        <w:t xml:space="preserve">рубль </w:t>
      </w:r>
      <w:r w:rsidRPr="002B3B6D">
        <w:rPr>
          <w:rFonts w:ascii="Times New Roman" w:eastAsia="Times New Roman" w:hAnsi="Times New Roman"/>
          <w:b/>
          <w:sz w:val="23"/>
          <w:szCs w:val="23"/>
          <w:lang w:eastAsia="ru-RU"/>
        </w:rPr>
        <w:t xml:space="preserve">00 коп. </w:t>
      </w:r>
      <w:r w:rsidRPr="002B3B6D">
        <w:rPr>
          <w:rFonts w:ascii="Times New Roman" w:eastAsia="Times New Roman" w:hAnsi="Times New Roman"/>
          <w:b/>
          <w:bCs/>
          <w:sz w:val="23"/>
          <w:szCs w:val="23"/>
          <w:lang w:eastAsia="ru-RU"/>
        </w:rPr>
        <w:t xml:space="preserve"> (Триста пятьдесят один рубль 00 коп.). </w:t>
      </w:r>
      <w:r w:rsidRPr="002B3B6D">
        <w:rPr>
          <w:rFonts w:ascii="Times New Roman" w:eastAsia="Times New Roman" w:hAnsi="Times New Roman"/>
          <w:sz w:val="23"/>
          <w:szCs w:val="23"/>
          <w:lang w:eastAsia="ru-RU"/>
        </w:rPr>
        <w:t xml:space="preserve">Размер задатка: 20 % начальной цены предмета аукциона, в </w:t>
      </w:r>
      <w:r w:rsidRPr="002B3B6D">
        <w:rPr>
          <w:rFonts w:ascii="Times New Roman" w:eastAsia="Times New Roman" w:hAnsi="Times New Roman"/>
          <w:b/>
          <w:sz w:val="23"/>
          <w:szCs w:val="23"/>
          <w:lang w:eastAsia="ru-RU"/>
        </w:rPr>
        <w:t>размере 2340 рублей 00 коп. (Две тысячи триста сорок рублей 00 копеек).</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Срок аренды земельного участка - 3 года.</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xml:space="preserve">Сведения о земельном участке: </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кадастровый номер 67:07:0190107:2513;</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площадь 1000 кв. м;</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адрес: Российская Федерация, Смоленская область, Духовщинский район, Озерненское городское поселение, п. Озерный, ул. Кольцевая, уч. 14 В;</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категория земель: земли населенных пунктов;</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разрешенное использование: магазины;</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границы земельного участка - согласно кадастровому паспорту земельного участка.</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Заявки на участие в аукционе оформляются претендентами на бланках согласно Приложению 1 к настоящему извещению.</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xml:space="preserve">Заявки на участие в аукционе принимаются Организатором аукциона </w:t>
      </w:r>
      <w:r w:rsidRPr="002B3B6D">
        <w:rPr>
          <w:rFonts w:ascii="Times New Roman" w:eastAsia="Times New Roman" w:hAnsi="Times New Roman"/>
          <w:b/>
          <w:sz w:val="23"/>
          <w:szCs w:val="23"/>
          <w:lang w:eastAsia="ru-RU"/>
        </w:rPr>
        <w:t>с 13 часов 00 минут 24.05.2021 года до 13 часов 00 минут 21.06.2021 года</w:t>
      </w:r>
      <w:r w:rsidRPr="002B3B6D">
        <w:rPr>
          <w:rFonts w:ascii="Times New Roman" w:eastAsia="Times New Roman" w:hAnsi="Times New Roman"/>
          <w:b/>
          <w:sz w:val="23"/>
          <w:szCs w:val="23"/>
          <w:highlight w:val="yellow"/>
          <w:lang w:eastAsia="ru-RU"/>
        </w:rPr>
        <w:t>,</w:t>
      </w:r>
      <w:r w:rsidRPr="002B3B6D">
        <w:rPr>
          <w:rFonts w:ascii="Times New Roman" w:eastAsia="Times New Roman" w:hAnsi="Times New Roman"/>
          <w:sz w:val="23"/>
          <w:szCs w:val="23"/>
          <w:lang w:eastAsia="ru-RU"/>
        </w:rPr>
        <w:t xml:space="preserve"> по адресу: Смоленская область, Духовщинский район, </w:t>
      </w:r>
      <w:proofErr w:type="spellStart"/>
      <w:r w:rsidRPr="002B3B6D">
        <w:rPr>
          <w:rFonts w:ascii="Times New Roman" w:eastAsia="Times New Roman" w:hAnsi="Times New Roman"/>
          <w:sz w:val="23"/>
          <w:szCs w:val="23"/>
          <w:lang w:eastAsia="ru-RU"/>
        </w:rPr>
        <w:t>п.Озерный</w:t>
      </w:r>
      <w:proofErr w:type="spellEnd"/>
      <w:r w:rsidRPr="002B3B6D">
        <w:rPr>
          <w:rFonts w:ascii="Times New Roman" w:eastAsia="Times New Roman" w:hAnsi="Times New Roman"/>
          <w:sz w:val="23"/>
          <w:szCs w:val="23"/>
          <w:lang w:eastAsia="ru-RU"/>
        </w:rPr>
        <w:t>, ул. Кольцевая, д.14, здание администрации Озерненского городского поселения Духовщинского района Смоленской области понедельник – пятница с 09.00 до 17.00 (обед с 13.00 до 14.00).</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xml:space="preserve">Осмотр земельного участка на местности возможен после предварительного согласования времени осмотра по телефонам: (48166) 5-11-44, либо после обращения к Организатору аукциона по адресу: Смоленская область, Духовщинский район, </w:t>
      </w:r>
      <w:proofErr w:type="spellStart"/>
      <w:r w:rsidRPr="002B3B6D">
        <w:rPr>
          <w:rFonts w:ascii="Times New Roman" w:eastAsia="Times New Roman" w:hAnsi="Times New Roman"/>
          <w:sz w:val="23"/>
          <w:szCs w:val="23"/>
          <w:lang w:eastAsia="ru-RU"/>
        </w:rPr>
        <w:t>п.Озерный</w:t>
      </w:r>
      <w:proofErr w:type="spellEnd"/>
      <w:r w:rsidRPr="002B3B6D">
        <w:rPr>
          <w:rFonts w:ascii="Times New Roman" w:eastAsia="Times New Roman" w:hAnsi="Times New Roman"/>
          <w:sz w:val="23"/>
          <w:szCs w:val="23"/>
          <w:lang w:eastAsia="ru-RU"/>
        </w:rPr>
        <w:t>, ул. Кольцевая, д.14.</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xml:space="preserve">Заявка на участие в аукционе с прилагаемыми к ней документами регистрируется представителем Организатора аукциона в журнале приема заявок с присвоением каждой заявке </w:t>
      </w:r>
      <w:r w:rsidRPr="002B3B6D">
        <w:rPr>
          <w:rFonts w:ascii="Times New Roman" w:eastAsia="Times New Roman" w:hAnsi="Times New Roman"/>
          <w:sz w:val="23"/>
          <w:szCs w:val="23"/>
          <w:lang w:eastAsia="ru-RU"/>
        </w:rPr>
        <w:lastRenderedPageBreak/>
        <w:t>номера и указанием даты и времени подачи документов. На каждом экземпляре заявки представителем Организатора аукциона делается отметка о принятии заявки с указанием ее номера, даты и времени принятия.</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2B3B6D" w:rsidRPr="002B3B6D" w:rsidRDefault="002B3B6D" w:rsidP="002B3B6D">
      <w:pPr>
        <w:shd w:val="clear" w:color="auto" w:fill="FFFFFF"/>
        <w:spacing w:after="0" w:line="262" w:lineRule="atLeast"/>
        <w:ind w:firstLine="547"/>
        <w:jc w:val="both"/>
        <w:rPr>
          <w:rFonts w:ascii="Times New Roman" w:eastAsia="Times New Roman" w:hAnsi="Times New Roman"/>
          <w:color w:val="000000"/>
          <w:sz w:val="23"/>
          <w:szCs w:val="23"/>
          <w:lang w:eastAsia="ru-RU"/>
        </w:rPr>
      </w:pPr>
      <w:r w:rsidRPr="002B3B6D">
        <w:rPr>
          <w:rFonts w:ascii="Times New Roman" w:eastAsia="Times New Roman" w:hAnsi="Times New Roman"/>
          <w:color w:val="000000"/>
          <w:sz w:val="23"/>
          <w:szCs w:val="23"/>
          <w:lang w:eastAsia="ru-RU"/>
        </w:rPr>
        <w:t xml:space="preserve"> </w:t>
      </w:r>
      <w:r w:rsidRPr="002B3B6D">
        <w:rPr>
          <w:rFonts w:ascii="Times New Roman" w:eastAsia="Times New Roman" w:hAnsi="Times New Roman"/>
          <w:color w:val="000000"/>
          <w:sz w:val="23"/>
          <w:szCs w:val="23"/>
          <w:lang w:eastAsia="ru-RU"/>
        </w:rPr>
        <w:tab/>
      </w:r>
      <w:bookmarkStart w:id="1" w:name="dst677"/>
      <w:bookmarkEnd w:id="1"/>
      <w:r w:rsidRPr="002B3B6D">
        <w:rPr>
          <w:rFonts w:ascii="Times New Roman" w:eastAsia="Times New Roman" w:hAnsi="Times New Roman"/>
          <w:color w:val="000000"/>
          <w:sz w:val="23"/>
          <w:szCs w:val="23"/>
          <w:lang w:eastAsia="ru-RU"/>
        </w:rPr>
        <w:t xml:space="preserve"> Один заявитель вправе подать только одну заявку на участие в аукционе.</w:t>
      </w:r>
    </w:p>
    <w:p w:rsidR="002B3B6D" w:rsidRPr="002B3B6D" w:rsidRDefault="002B3B6D" w:rsidP="002B3B6D">
      <w:pPr>
        <w:shd w:val="clear" w:color="auto" w:fill="FFFFFF"/>
        <w:spacing w:after="0" w:line="262" w:lineRule="atLeast"/>
        <w:ind w:firstLine="720"/>
        <w:jc w:val="both"/>
        <w:rPr>
          <w:rFonts w:ascii="Times New Roman" w:eastAsia="Times New Roman" w:hAnsi="Times New Roman"/>
          <w:color w:val="000000"/>
          <w:sz w:val="23"/>
          <w:szCs w:val="23"/>
          <w:lang w:eastAsia="ru-RU"/>
        </w:rPr>
      </w:pPr>
      <w:bookmarkStart w:id="2" w:name="dst678"/>
      <w:bookmarkStart w:id="3" w:name="dst679"/>
      <w:bookmarkEnd w:id="2"/>
      <w:bookmarkEnd w:id="3"/>
      <w:r w:rsidRPr="002B3B6D">
        <w:rPr>
          <w:rFonts w:ascii="Times New Roman" w:eastAsia="Times New Roman" w:hAnsi="Times New Roman"/>
          <w:color w:val="000000"/>
          <w:sz w:val="23"/>
          <w:szCs w:val="23"/>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B3B6D" w:rsidRPr="002B3B6D" w:rsidRDefault="002B3B6D" w:rsidP="002B3B6D">
      <w:pPr>
        <w:shd w:val="clear" w:color="auto" w:fill="FFFFFF"/>
        <w:spacing w:after="0" w:line="262" w:lineRule="atLeast"/>
        <w:ind w:firstLine="720"/>
        <w:jc w:val="both"/>
        <w:rPr>
          <w:rFonts w:ascii="Times New Roman" w:eastAsia="Times New Roman" w:hAnsi="Times New Roman"/>
          <w:color w:val="000000"/>
          <w:sz w:val="23"/>
          <w:szCs w:val="23"/>
          <w:lang w:eastAsia="ru-RU"/>
        </w:rPr>
      </w:pPr>
      <w:bookmarkStart w:id="4" w:name="dst680"/>
      <w:bookmarkEnd w:id="4"/>
      <w:r w:rsidRPr="002B3B6D">
        <w:rPr>
          <w:rFonts w:ascii="Times New Roman" w:eastAsia="Times New Roman" w:hAnsi="Times New Roman"/>
          <w:color w:val="000000"/>
          <w:sz w:val="23"/>
          <w:szCs w:val="23"/>
          <w:lang w:eastAsia="ru-RU"/>
        </w:rPr>
        <w:t xml:space="preserve"> Заявитель не допускается к участию в аукционе в следующих случаях:</w:t>
      </w:r>
    </w:p>
    <w:p w:rsidR="002B3B6D" w:rsidRPr="002B3B6D" w:rsidRDefault="002B3B6D" w:rsidP="002B3B6D">
      <w:pPr>
        <w:shd w:val="clear" w:color="auto" w:fill="FFFFFF"/>
        <w:spacing w:after="0" w:line="262" w:lineRule="atLeast"/>
        <w:ind w:firstLine="547"/>
        <w:jc w:val="both"/>
        <w:rPr>
          <w:rFonts w:ascii="Times New Roman" w:eastAsia="Times New Roman" w:hAnsi="Times New Roman"/>
          <w:color w:val="000000"/>
          <w:sz w:val="23"/>
          <w:szCs w:val="23"/>
          <w:lang w:eastAsia="ru-RU"/>
        </w:rPr>
      </w:pPr>
      <w:bookmarkStart w:id="5" w:name="dst681"/>
      <w:bookmarkEnd w:id="5"/>
      <w:r w:rsidRPr="002B3B6D">
        <w:rPr>
          <w:rFonts w:ascii="Times New Roman" w:eastAsia="Times New Roman" w:hAnsi="Times New Roman"/>
          <w:color w:val="000000"/>
          <w:sz w:val="23"/>
          <w:szCs w:val="23"/>
          <w:lang w:eastAsia="ru-RU"/>
        </w:rPr>
        <w:t>1) непредставление необходимых для участия в аукционе документов или представление недостоверных сведений;</w:t>
      </w:r>
    </w:p>
    <w:p w:rsidR="002B3B6D" w:rsidRPr="002B3B6D" w:rsidRDefault="002B3B6D" w:rsidP="002B3B6D">
      <w:pPr>
        <w:shd w:val="clear" w:color="auto" w:fill="FFFFFF"/>
        <w:spacing w:after="0" w:line="262" w:lineRule="atLeast"/>
        <w:ind w:firstLine="547"/>
        <w:jc w:val="both"/>
        <w:rPr>
          <w:rFonts w:ascii="Times New Roman" w:eastAsia="Times New Roman" w:hAnsi="Times New Roman"/>
          <w:color w:val="000000"/>
          <w:sz w:val="23"/>
          <w:szCs w:val="23"/>
          <w:lang w:eastAsia="ru-RU"/>
        </w:rPr>
      </w:pPr>
      <w:bookmarkStart w:id="6" w:name="dst682"/>
      <w:bookmarkEnd w:id="6"/>
      <w:r w:rsidRPr="002B3B6D">
        <w:rPr>
          <w:rFonts w:ascii="Times New Roman" w:eastAsia="Times New Roman" w:hAnsi="Times New Roman"/>
          <w:color w:val="000000"/>
          <w:sz w:val="23"/>
          <w:szCs w:val="23"/>
          <w:lang w:eastAsia="ru-RU"/>
        </w:rPr>
        <w:t xml:space="preserve">2) </w:t>
      </w:r>
      <w:proofErr w:type="spellStart"/>
      <w:r w:rsidRPr="002B3B6D">
        <w:rPr>
          <w:rFonts w:ascii="Times New Roman" w:eastAsia="Times New Roman" w:hAnsi="Times New Roman"/>
          <w:color w:val="000000"/>
          <w:sz w:val="23"/>
          <w:szCs w:val="23"/>
          <w:lang w:eastAsia="ru-RU"/>
        </w:rPr>
        <w:t>непоступление</w:t>
      </w:r>
      <w:proofErr w:type="spellEnd"/>
      <w:r w:rsidRPr="002B3B6D">
        <w:rPr>
          <w:rFonts w:ascii="Times New Roman" w:eastAsia="Times New Roman" w:hAnsi="Times New Roman"/>
          <w:color w:val="000000"/>
          <w:sz w:val="23"/>
          <w:szCs w:val="23"/>
          <w:lang w:eastAsia="ru-RU"/>
        </w:rPr>
        <w:t xml:space="preserve"> задатка на дату рассмотрения заявок на участие в аукционе;</w:t>
      </w:r>
    </w:p>
    <w:p w:rsidR="002B3B6D" w:rsidRPr="002B3B6D" w:rsidRDefault="002B3B6D" w:rsidP="002B3B6D">
      <w:pPr>
        <w:shd w:val="clear" w:color="auto" w:fill="FFFFFF"/>
        <w:spacing w:after="0" w:line="262" w:lineRule="atLeast"/>
        <w:ind w:firstLine="547"/>
        <w:jc w:val="both"/>
        <w:rPr>
          <w:rFonts w:ascii="Times New Roman" w:eastAsia="Times New Roman" w:hAnsi="Times New Roman"/>
          <w:color w:val="000000"/>
          <w:sz w:val="23"/>
          <w:szCs w:val="23"/>
          <w:lang w:eastAsia="ru-RU"/>
        </w:rPr>
      </w:pPr>
      <w:bookmarkStart w:id="7" w:name="dst683"/>
      <w:bookmarkEnd w:id="7"/>
      <w:r w:rsidRPr="002B3B6D">
        <w:rPr>
          <w:rFonts w:ascii="Times New Roman" w:eastAsia="Times New Roman" w:hAnsi="Times New Roman"/>
          <w:color w:val="000000"/>
          <w:sz w:val="23"/>
          <w:szCs w:val="23"/>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B3B6D" w:rsidRPr="002B3B6D" w:rsidRDefault="002B3B6D" w:rsidP="002B3B6D">
      <w:pPr>
        <w:shd w:val="clear" w:color="auto" w:fill="FFFFFF"/>
        <w:spacing w:after="0" w:line="262" w:lineRule="atLeast"/>
        <w:ind w:firstLine="547"/>
        <w:jc w:val="both"/>
        <w:rPr>
          <w:rFonts w:ascii="Times New Roman" w:eastAsia="Times New Roman" w:hAnsi="Times New Roman"/>
          <w:color w:val="000000"/>
          <w:sz w:val="23"/>
          <w:szCs w:val="23"/>
          <w:lang w:eastAsia="ru-RU"/>
        </w:rPr>
      </w:pPr>
      <w:bookmarkStart w:id="8" w:name="dst684"/>
      <w:bookmarkEnd w:id="8"/>
      <w:r w:rsidRPr="002B3B6D">
        <w:rPr>
          <w:rFonts w:ascii="Times New Roman" w:eastAsia="Times New Roman" w:hAnsi="Times New Roman"/>
          <w:color w:val="000000"/>
          <w:sz w:val="23"/>
          <w:szCs w:val="23"/>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B3B6D" w:rsidRPr="002B3B6D" w:rsidRDefault="002B3B6D" w:rsidP="002B3B6D">
      <w:pPr>
        <w:spacing w:after="0" w:line="240" w:lineRule="auto"/>
        <w:ind w:firstLine="528"/>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xml:space="preserve">Заседание комиссии по вопросу рассмотрения заявок на участие в аукционе (допуск к участию в аукционе) состоится </w:t>
      </w:r>
      <w:r w:rsidRPr="002B3B6D">
        <w:rPr>
          <w:rFonts w:ascii="Times New Roman" w:eastAsia="Times New Roman" w:hAnsi="Times New Roman"/>
          <w:b/>
          <w:sz w:val="23"/>
          <w:szCs w:val="23"/>
          <w:lang w:eastAsia="ru-RU"/>
        </w:rPr>
        <w:t>22.06.2021 года</w:t>
      </w:r>
      <w:r w:rsidRPr="002B3B6D">
        <w:rPr>
          <w:rFonts w:ascii="Times New Roman" w:eastAsia="Times New Roman" w:hAnsi="Times New Roman"/>
          <w:sz w:val="23"/>
          <w:szCs w:val="23"/>
          <w:lang w:eastAsia="ru-RU"/>
        </w:rPr>
        <w:t xml:space="preserve"> в 11 часов 00 минут по адресу Смоленская область, Духовщинский район, </w:t>
      </w:r>
      <w:proofErr w:type="spellStart"/>
      <w:r w:rsidRPr="002B3B6D">
        <w:rPr>
          <w:rFonts w:ascii="Times New Roman" w:eastAsia="Times New Roman" w:hAnsi="Times New Roman"/>
          <w:sz w:val="23"/>
          <w:szCs w:val="23"/>
          <w:lang w:eastAsia="ru-RU"/>
        </w:rPr>
        <w:t>п.Озерный</w:t>
      </w:r>
      <w:proofErr w:type="spellEnd"/>
      <w:r w:rsidRPr="002B3B6D">
        <w:rPr>
          <w:rFonts w:ascii="Times New Roman" w:eastAsia="Times New Roman" w:hAnsi="Times New Roman"/>
          <w:sz w:val="23"/>
          <w:szCs w:val="23"/>
          <w:lang w:eastAsia="ru-RU"/>
        </w:rPr>
        <w:t xml:space="preserve">, ул. Кольцевая, д.14, здание администрации Озерненского городского поселения Духовщинского района Смоленской области. </w:t>
      </w:r>
    </w:p>
    <w:p w:rsidR="002B3B6D" w:rsidRPr="002B3B6D" w:rsidRDefault="002B3B6D" w:rsidP="002B3B6D">
      <w:pPr>
        <w:spacing w:after="0" w:line="240" w:lineRule="auto"/>
        <w:ind w:firstLine="528"/>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xml:space="preserve">Перечень документов, подаваемых претендентами для участия в аукционе: </w:t>
      </w:r>
    </w:p>
    <w:p w:rsidR="002B3B6D" w:rsidRPr="002B3B6D" w:rsidRDefault="002B3B6D" w:rsidP="002B3B6D">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заявку на участие в аукционе по установленной Организатором аукциона форме (Приложение 1), с указанием банковских реквизитов счета для возврата задатка в 2 экземплярах;</w:t>
      </w:r>
    </w:p>
    <w:p w:rsidR="002B3B6D" w:rsidRPr="002B3B6D" w:rsidRDefault="002B3B6D" w:rsidP="002B3B6D">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копии документов, удостоверяющих личность заявителя (для граждан);</w:t>
      </w:r>
    </w:p>
    <w:p w:rsidR="002B3B6D" w:rsidRPr="002B3B6D" w:rsidRDefault="002B3B6D" w:rsidP="002B3B6D">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3B6D" w:rsidRPr="002B3B6D" w:rsidRDefault="002B3B6D" w:rsidP="002B3B6D">
      <w:pPr>
        <w:autoSpaceDE w:val="0"/>
        <w:autoSpaceDN w:val="0"/>
        <w:adjustRightInd w:val="0"/>
        <w:spacing w:after="0" w:line="240" w:lineRule="auto"/>
        <w:ind w:firstLine="540"/>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документы, подтверждающие внесение задатка.</w:t>
      </w:r>
    </w:p>
    <w:p w:rsidR="002B3B6D" w:rsidRPr="002B3B6D" w:rsidRDefault="002B3B6D" w:rsidP="002B3B6D">
      <w:pPr>
        <w:spacing w:after="0" w:line="240" w:lineRule="auto"/>
        <w:ind w:firstLine="709"/>
        <w:jc w:val="both"/>
        <w:rPr>
          <w:rFonts w:ascii="Times New Roman" w:eastAsia="Times New Roman" w:hAnsi="Times New Roman"/>
          <w:sz w:val="23"/>
          <w:szCs w:val="23"/>
          <w:lang w:eastAsia="ru-RU"/>
        </w:rPr>
      </w:pPr>
      <w:bookmarkStart w:id="9" w:name="sub_46807"/>
      <w:r w:rsidRPr="002B3B6D">
        <w:rPr>
          <w:rFonts w:ascii="Times New Roman" w:eastAsia="Times New Roman" w:hAnsi="Times New Roman"/>
          <w:sz w:val="23"/>
          <w:szCs w:val="23"/>
          <w:lang w:eastAsia="ru-RU"/>
        </w:rPr>
        <w:t xml:space="preserve">Сумма задатка в размере </w:t>
      </w:r>
      <w:r w:rsidRPr="002B3B6D">
        <w:rPr>
          <w:rFonts w:ascii="Times New Roman" w:eastAsia="Times New Roman" w:hAnsi="Times New Roman"/>
          <w:b/>
          <w:sz w:val="23"/>
          <w:szCs w:val="23"/>
          <w:lang w:eastAsia="ru-RU"/>
        </w:rPr>
        <w:t>2340 рублей 00 коп. (Две тысячи триста сорок рублей 00 копеек)</w:t>
      </w:r>
      <w:r w:rsidRPr="002B3B6D">
        <w:rPr>
          <w:rFonts w:ascii="Times New Roman" w:eastAsia="Times New Roman" w:hAnsi="Times New Roman"/>
          <w:sz w:val="23"/>
          <w:szCs w:val="23"/>
          <w:lang w:eastAsia="ru-RU"/>
        </w:rPr>
        <w:t xml:space="preserve"> вносится единым платежом на расчетный счет организатора аукциона </w:t>
      </w:r>
      <w:r w:rsidRPr="002B3B6D">
        <w:rPr>
          <w:rFonts w:ascii="Times New Roman" w:eastAsia="Times New Roman" w:hAnsi="Times New Roman"/>
          <w:bCs/>
          <w:sz w:val="23"/>
          <w:szCs w:val="23"/>
          <w:lang w:eastAsia="ru-RU"/>
        </w:rPr>
        <w:t xml:space="preserve">Управление Федерального   Казначейства РФ   по Смоленской   области (Администрация   Озерненского городского поселения Духовщинского района Смоленской области) </w:t>
      </w:r>
      <w:r w:rsidRPr="002B3B6D">
        <w:rPr>
          <w:rFonts w:ascii="Times New Roman" w:eastAsia="Times New Roman" w:hAnsi="Times New Roman"/>
          <w:sz w:val="23"/>
          <w:szCs w:val="23"/>
          <w:lang w:eastAsia="ru-RU"/>
        </w:rPr>
        <w:t>ИНН 6705003918 КПП 670501001 Казначейский счет №03232643666161556300 Отделение Смоленск Банка России//УФК по Смоленской области г. Смоленск БИК 016614901, кор.счет:401028104453700000055 л/с 05633013120 ОКТМО 66616155 КБК 934 111 050 251 3000 001 20.</w:t>
      </w:r>
    </w:p>
    <w:p w:rsidR="002B3B6D" w:rsidRPr="002B3B6D" w:rsidRDefault="002B3B6D" w:rsidP="002B3B6D">
      <w:pPr>
        <w:spacing w:after="0" w:line="240" w:lineRule="auto"/>
        <w:ind w:firstLine="540"/>
        <w:jc w:val="both"/>
        <w:rPr>
          <w:rFonts w:ascii="Times New Roman" w:eastAsia="Times New Roman" w:hAnsi="Times New Roman"/>
          <w:b/>
          <w:color w:val="FF0000"/>
          <w:sz w:val="23"/>
          <w:szCs w:val="23"/>
          <w:lang w:eastAsia="ru-RU"/>
        </w:rPr>
      </w:pPr>
      <w:r w:rsidRPr="002B3B6D">
        <w:rPr>
          <w:rFonts w:ascii="Times New Roman" w:eastAsia="Times New Roman" w:hAnsi="Times New Roman"/>
          <w:sz w:val="23"/>
          <w:szCs w:val="23"/>
          <w:lang w:eastAsia="ru-RU"/>
        </w:rPr>
        <w:t xml:space="preserve">Наименование платежа: </w:t>
      </w:r>
      <w:r w:rsidRPr="002B3B6D">
        <w:rPr>
          <w:rFonts w:ascii="Times New Roman" w:eastAsia="Times New Roman" w:hAnsi="Times New Roman"/>
          <w:b/>
          <w:sz w:val="23"/>
          <w:szCs w:val="23"/>
          <w:lang w:eastAsia="ru-RU"/>
        </w:rPr>
        <w:t>Задаток на аукцион 28.06.2021 года.</w:t>
      </w:r>
    </w:p>
    <w:p w:rsidR="002B3B6D" w:rsidRPr="002B3B6D" w:rsidRDefault="002B3B6D" w:rsidP="002B3B6D">
      <w:pPr>
        <w:spacing w:after="0" w:line="240" w:lineRule="auto"/>
        <w:ind w:firstLine="851"/>
        <w:jc w:val="both"/>
        <w:rPr>
          <w:rFonts w:ascii="Times New Roman" w:eastAsia="Times New Roman" w:hAnsi="Times New Roman"/>
          <w:color w:val="000000"/>
          <w:sz w:val="23"/>
          <w:szCs w:val="23"/>
          <w:lang w:eastAsia="ru-RU"/>
        </w:rPr>
      </w:pPr>
      <w:r w:rsidRPr="002B3B6D">
        <w:rPr>
          <w:rFonts w:ascii="Times New Roman" w:eastAsia="Times New Roman" w:hAnsi="Times New Roman"/>
          <w:color w:val="000000"/>
          <w:sz w:val="23"/>
          <w:szCs w:val="23"/>
          <w:lang w:eastAsia="ru-RU"/>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w:t>
      </w:r>
      <w:r w:rsidRPr="002B3B6D">
        <w:rPr>
          <w:rFonts w:ascii="Times New Roman" w:eastAsia="Times New Roman" w:hAnsi="Times New Roman"/>
          <w:color w:val="000000"/>
          <w:sz w:val="23"/>
          <w:szCs w:val="23"/>
          <w:lang w:eastAsia="ru-RU"/>
        </w:rPr>
        <w:lastRenderedPageBreak/>
        <w:t>такой оферты, после чего договор о задатке считается заключенным в письменной форме. Представление документов, подтверждающих внесение задатка, признается заключением соглашения о задатке</w:t>
      </w:r>
    </w:p>
    <w:p w:rsidR="002B3B6D" w:rsidRPr="002B3B6D" w:rsidRDefault="002B3B6D" w:rsidP="002B3B6D">
      <w:pPr>
        <w:spacing w:after="0" w:line="240" w:lineRule="auto"/>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xml:space="preserve">Задаток должен поступить на расчетный счет организатора аукциона не позднее </w:t>
      </w:r>
      <w:r w:rsidRPr="002B3B6D">
        <w:rPr>
          <w:rFonts w:ascii="Times New Roman" w:eastAsia="Times New Roman" w:hAnsi="Times New Roman"/>
          <w:b/>
          <w:sz w:val="23"/>
          <w:szCs w:val="23"/>
          <w:lang w:eastAsia="ru-RU"/>
        </w:rPr>
        <w:t xml:space="preserve">21.06.2021 </w:t>
      </w:r>
      <w:r w:rsidRPr="002B3B6D">
        <w:rPr>
          <w:rFonts w:ascii="Times New Roman" w:eastAsia="Times New Roman" w:hAnsi="Times New Roman"/>
          <w:color w:val="000000"/>
          <w:sz w:val="23"/>
          <w:szCs w:val="23"/>
          <w:lang w:eastAsia="ru-RU"/>
        </w:rPr>
        <w:t>года.</w:t>
      </w:r>
      <w:r w:rsidRPr="002B3B6D">
        <w:rPr>
          <w:rFonts w:ascii="Times New Roman" w:eastAsia="Times New Roman" w:hAnsi="Times New Roman"/>
          <w:sz w:val="23"/>
          <w:szCs w:val="23"/>
          <w:lang w:eastAsia="ru-RU"/>
        </w:rPr>
        <w:t xml:space="preserve"> </w:t>
      </w:r>
    </w:p>
    <w:bookmarkEnd w:id="9"/>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xml:space="preserve">Место, дата и время проведения аукциона: </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xml:space="preserve">аукцион состоится </w:t>
      </w:r>
      <w:r w:rsidRPr="002B3B6D">
        <w:rPr>
          <w:rFonts w:ascii="Times New Roman" w:eastAsia="Times New Roman" w:hAnsi="Times New Roman"/>
          <w:b/>
          <w:sz w:val="23"/>
          <w:szCs w:val="23"/>
          <w:u w:val="single"/>
          <w:lang w:eastAsia="ru-RU"/>
        </w:rPr>
        <w:t>28.06.2021</w:t>
      </w:r>
      <w:r w:rsidRPr="002B3B6D">
        <w:rPr>
          <w:rFonts w:ascii="Times New Roman" w:eastAsia="Times New Roman" w:hAnsi="Times New Roman"/>
          <w:sz w:val="23"/>
          <w:szCs w:val="23"/>
          <w:lang w:eastAsia="ru-RU"/>
        </w:rPr>
        <w:t xml:space="preserve"> года в </w:t>
      </w:r>
      <w:r w:rsidRPr="002B3B6D">
        <w:rPr>
          <w:rFonts w:ascii="Times New Roman" w:eastAsia="Times New Roman" w:hAnsi="Times New Roman"/>
          <w:b/>
          <w:sz w:val="23"/>
          <w:szCs w:val="23"/>
          <w:lang w:eastAsia="ru-RU"/>
        </w:rPr>
        <w:t>11 часов 00 минут</w:t>
      </w:r>
      <w:r w:rsidRPr="002B3B6D">
        <w:rPr>
          <w:rFonts w:ascii="Times New Roman" w:eastAsia="Times New Roman" w:hAnsi="Times New Roman"/>
          <w:sz w:val="23"/>
          <w:szCs w:val="23"/>
          <w:lang w:eastAsia="ru-RU"/>
        </w:rPr>
        <w:t xml:space="preserve"> по адресу: Смоленская область, Духовщинский район, </w:t>
      </w:r>
      <w:proofErr w:type="spellStart"/>
      <w:r w:rsidRPr="002B3B6D">
        <w:rPr>
          <w:rFonts w:ascii="Times New Roman" w:eastAsia="Times New Roman" w:hAnsi="Times New Roman"/>
          <w:sz w:val="23"/>
          <w:szCs w:val="23"/>
          <w:lang w:eastAsia="ru-RU"/>
        </w:rPr>
        <w:t>п.Озерный</w:t>
      </w:r>
      <w:proofErr w:type="spellEnd"/>
      <w:r w:rsidRPr="002B3B6D">
        <w:rPr>
          <w:rFonts w:ascii="Times New Roman" w:eastAsia="Times New Roman" w:hAnsi="Times New Roman"/>
          <w:sz w:val="23"/>
          <w:szCs w:val="23"/>
          <w:lang w:eastAsia="ru-RU"/>
        </w:rPr>
        <w:t>, ул. Кольцевая, д.14, здание администрации Озерненского городского поселения Духовщинского района Смоленской области.</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Порядок проведения аукциона:</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а) аукцион ведет аукционист в присутствии уполномоченных представителей Организатора аукциона;</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б) участникам аукциона выдаются пронумерованные карточки участника аукциона (далее – карточки);</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в) аукционист оглашает предмет аукциона, его начальную цену, шаг аукциона. Шаг аукциона – 3 % начальной цены предмета аукциона;</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г) после оглашения аукционистом начальной цены предмета аукциона участникам предлагается заявить эту цену путем поднятия карточек, а при наличии двух и более поднятых карточек аукционистом осуществляется последовательное увеличение цены на «шаг аукциона»;</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д) победителем аукциона признается участник аукциона, который подтвердил начальную цену предмета аукциона или цену, сложившуюся на соответствующем «шаге аукциона», при отсутствии предложений других участников аукциона после троекратного повторения аукционистом сложившейся цены.</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Цена предмета аукциона заносится в протокол об итогах аукциона, составляемый в двух экземплярах.</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Победителем аукциона признается покупатель, предложивший наиболее высокую цену.</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Протокол об итогах аукциона, подписанный представителями Организатора аукциона, аукционистом и победителем аукциона, является основанием для заключения с победителем аукциона договора аренды земельного участка.</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Договор аренды земельного участка заключается с победителем аукциона в срок не ранее чем через 10 дней со дня размещения протокола о результатах аукциона на официальном сайте в сети «Интернет», но не позднее чем через 30 дней со дня его размещения на условиях, указанных в извещении о проведении аукциона, по цене предмета аукциона, предложенной победителем аукциона (Приложение 2).</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Аукцион признается несостоявшимся в случае:</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не подано ни одной заявки на участие в аукционе;</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xml:space="preserve">- по окончании срока подачи заявок на участие в аукционе подана только одна заявка на участие в аукционе; </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в аукционе участвовал только один участник или при проведении аукциона не присутствовал ни один из участников аукциона;</w:t>
      </w:r>
    </w:p>
    <w:p w:rsidR="002B3B6D" w:rsidRPr="002B3B6D" w:rsidRDefault="002B3B6D" w:rsidP="002B3B6D">
      <w:pPr>
        <w:spacing w:after="0" w:line="240" w:lineRule="auto"/>
        <w:ind w:firstLine="709"/>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 после троекратного объявления предложения о начальной цене предмета аукциона, ни одним из участников аукциона не заявлена данная цена путем поднятия карточки.</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bCs/>
          <w:sz w:val="23"/>
          <w:szCs w:val="23"/>
          <w:shd w:val="clear" w:color="auto" w:fill="FFFFFF"/>
          <w:lang w:eastAsia="ru-RU"/>
        </w:rPr>
        <w:t>Если подана единственная заявка на участие в аукционе и заявитель, подавший указанную заявку, соответствуют всем требованиям, указанным в извещении о проведении аукциона, в течение десяти дней со дня рассмотрения указанной заявки заявителю направляются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B3B6D" w:rsidRPr="002B3B6D" w:rsidRDefault="002B3B6D" w:rsidP="002B3B6D">
      <w:pPr>
        <w:spacing w:after="0" w:line="240" w:lineRule="auto"/>
        <w:ind w:firstLine="709"/>
        <w:jc w:val="both"/>
        <w:rPr>
          <w:rFonts w:ascii="Times New Roman" w:eastAsia="Times New Roman" w:hAnsi="Times New Roman"/>
          <w:bCs/>
          <w:sz w:val="23"/>
          <w:szCs w:val="23"/>
          <w:lang w:eastAsia="ru-RU"/>
        </w:rPr>
      </w:pPr>
      <w:r w:rsidRPr="002B3B6D">
        <w:rPr>
          <w:rFonts w:ascii="Times New Roman" w:eastAsia="Times New Roman" w:hAnsi="Times New Roman"/>
          <w:bCs/>
          <w:sz w:val="23"/>
          <w:szCs w:val="23"/>
          <w:shd w:val="clear" w:color="auto" w:fill="FFFFFF"/>
          <w:lang w:eastAsia="ru-RU"/>
        </w:rPr>
        <w:t xml:space="preserve"> </w:t>
      </w:r>
      <w:r w:rsidRPr="002B3B6D">
        <w:rPr>
          <w:rFonts w:ascii="Times New Roman" w:eastAsia="Times New Roman" w:hAnsi="Times New Roman"/>
          <w:bCs/>
          <w:sz w:val="23"/>
          <w:szCs w:val="23"/>
          <w:lang w:eastAsia="ru-RU"/>
        </w:rPr>
        <w:t>Не допускается заключение договора ранее, чем через десять дней со дня размещения информации о результатах аукциона на официальном сайте.</w:t>
      </w:r>
    </w:p>
    <w:p w:rsidR="002B3B6D" w:rsidRPr="002B3B6D" w:rsidRDefault="002B3B6D" w:rsidP="002B3B6D">
      <w:pPr>
        <w:spacing w:after="0" w:line="240" w:lineRule="auto"/>
        <w:ind w:firstLine="709"/>
        <w:jc w:val="both"/>
        <w:rPr>
          <w:rFonts w:ascii="Times New Roman" w:eastAsia="Times New Roman" w:hAnsi="Times New Roman"/>
          <w:bCs/>
          <w:sz w:val="23"/>
          <w:szCs w:val="23"/>
          <w:lang w:eastAsia="ru-RU"/>
        </w:rPr>
      </w:pPr>
      <w:r w:rsidRPr="002B3B6D">
        <w:rPr>
          <w:rFonts w:ascii="Times New Roman" w:eastAsia="Times New Roman" w:hAnsi="Times New Roman"/>
          <w:bCs/>
          <w:sz w:val="23"/>
          <w:szCs w:val="23"/>
          <w:lang w:eastAsia="ru-RU"/>
        </w:rPr>
        <w:t xml:space="preserve">Задаток, внесенный лицом, признанным победителем аукциона, задаток, внесенный иным лицом, с которым заключен договор аренды земельного участка, засчитываются в счет арендной </w:t>
      </w:r>
      <w:r w:rsidRPr="002B3B6D">
        <w:rPr>
          <w:rFonts w:ascii="Times New Roman" w:eastAsia="Times New Roman" w:hAnsi="Times New Roman"/>
          <w:bCs/>
          <w:sz w:val="23"/>
          <w:szCs w:val="23"/>
          <w:lang w:eastAsia="ru-RU"/>
        </w:rPr>
        <w:lastRenderedPageBreak/>
        <w:t>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r w:rsidRPr="002B3B6D">
        <w:rPr>
          <w:rFonts w:ascii="Times New Roman" w:eastAsia="Times New Roman" w:hAnsi="Times New Roman"/>
          <w:sz w:val="23"/>
          <w:szCs w:val="23"/>
          <w:lang w:eastAsia="ru-RU"/>
        </w:rPr>
        <w:t xml:space="preserve"> </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В случае, если победитель аукциона уклонился от заключения договора аренды земельного участка.  Организатор аукциона вправе заключить данный договор с участником аукциона, который сделал предпоследнее предложение о цене предмета аукциона, в срок не ранее чем через 30 дней, но не позднее чем через 50 дней со дня размещения протокола о результатах аукциона на официальном сайте в сети «Интернет» на условиях, указанных в настоящем извещении, по цене предмета аукциона, предложенной таким участником аукциона.</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В случае, если аукцион признан несостоявшимся, либо если договор аренды земельного участка не был заключен в сроки, предусмотренные настоящим извещением, Организатор аукциона вправе объявить о проведении повторного аукциона. При этом могут быть изменены условия аукциона.</w:t>
      </w:r>
    </w:p>
    <w:p w:rsidR="002B3B6D" w:rsidRPr="002B3B6D" w:rsidRDefault="002B3B6D" w:rsidP="002B3B6D">
      <w:pPr>
        <w:spacing w:after="0" w:line="240" w:lineRule="auto"/>
        <w:ind w:firstLine="851"/>
        <w:jc w:val="both"/>
        <w:rPr>
          <w:rFonts w:ascii="Times New Roman" w:eastAsia="Times New Roman" w:hAnsi="Times New Roman"/>
          <w:sz w:val="23"/>
          <w:szCs w:val="23"/>
          <w:lang w:eastAsia="ru-RU"/>
        </w:rPr>
      </w:pPr>
      <w:r w:rsidRPr="002B3B6D">
        <w:rPr>
          <w:rFonts w:ascii="Times New Roman" w:eastAsia="Times New Roman" w:hAnsi="Times New Roman"/>
          <w:sz w:val="23"/>
          <w:szCs w:val="23"/>
          <w:lang w:eastAsia="ru-RU"/>
        </w:rPr>
        <w:t>Извещение об отказе в проведении аукциона подлежит размещению на официальном сайте в сети «Интернет» и опубликованию в официальном печатном издании в течение трех дней со дня принятия такого решения. Организатор аукциона в течение 3 дней со дня принятия решения об отказе в проведении аукциона извещает лиц, подавших заявки на участие в аукционе, об отказе в проведении аукциона.</w:t>
      </w:r>
    </w:p>
    <w:p w:rsidR="002B3B6D" w:rsidRPr="002B3B6D" w:rsidRDefault="002B3B6D" w:rsidP="002B3B6D">
      <w:pPr>
        <w:shd w:val="clear" w:color="auto" w:fill="FFFFFF"/>
        <w:spacing w:before="100" w:beforeAutospacing="1" w:after="100" w:afterAutospacing="1" w:line="240" w:lineRule="auto"/>
        <w:jc w:val="center"/>
        <w:rPr>
          <w:rFonts w:ascii="Times New Roman" w:eastAsia="Times New Roman" w:hAnsi="Times New Roman"/>
          <w:b/>
          <w:color w:val="000000"/>
          <w:sz w:val="23"/>
          <w:szCs w:val="23"/>
          <w:lang w:eastAsia="ru-RU"/>
        </w:rPr>
      </w:pPr>
      <w:r w:rsidRPr="002B3B6D">
        <w:rPr>
          <w:rFonts w:ascii="Times New Roman" w:eastAsia="Times New Roman" w:hAnsi="Times New Roman"/>
          <w:b/>
          <w:color w:val="000000"/>
          <w:sz w:val="23"/>
          <w:szCs w:val="23"/>
          <w:lang w:eastAsia="ru-RU"/>
        </w:rPr>
        <w:t>О наличии свободного земельного участка для предоставления в аренду.</w:t>
      </w:r>
    </w:p>
    <w:p w:rsidR="002B3B6D" w:rsidRPr="002B3B6D" w:rsidRDefault="002B3B6D" w:rsidP="002B3B6D">
      <w:pPr>
        <w:shd w:val="clear" w:color="auto" w:fill="FFFFFF"/>
        <w:spacing w:before="100" w:beforeAutospacing="1" w:after="100" w:afterAutospacing="1" w:line="240" w:lineRule="auto"/>
        <w:jc w:val="both"/>
        <w:rPr>
          <w:rFonts w:ascii="Times New Roman" w:eastAsia="Times New Roman" w:hAnsi="Times New Roman"/>
          <w:color w:val="000000"/>
          <w:sz w:val="23"/>
          <w:szCs w:val="23"/>
          <w:lang w:eastAsia="ru-RU"/>
        </w:rPr>
      </w:pPr>
      <w:r w:rsidRPr="002B3B6D">
        <w:rPr>
          <w:rFonts w:ascii="Times New Roman" w:eastAsia="Times New Roman" w:hAnsi="Times New Roman"/>
          <w:color w:val="000000"/>
          <w:sz w:val="23"/>
          <w:szCs w:val="23"/>
          <w:lang w:eastAsia="ru-RU"/>
        </w:rPr>
        <w:t>Администрация Озерненского городского поселения Духовщинского района Смоленской области информирует население о наличии свободного земельного участка из категории земель населенных пунктов на территории Озерненского городского поселения Духовщинского района Смоленской области для предоставления в аренду в силу положений статьи 39.18 Земельного кодекса Российской Федерации:</w:t>
      </w:r>
    </w:p>
    <w:p w:rsidR="002B3B6D" w:rsidRPr="002B3B6D" w:rsidRDefault="002B3B6D" w:rsidP="002B3B6D">
      <w:pPr>
        <w:shd w:val="clear" w:color="auto" w:fill="FFFFFF"/>
        <w:spacing w:after="0" w:line="240" w:lineRule="auto"/>
        <w:jc w:val="both"/>
        <w:rPr>
          <w:rFonts w:ascii="Times New Roman" w:eastAsia="Times New Roman" w:hAnsi="Times New Roman"/>
          <w:sz w:val="23"/>
          <w:szCs w:val="23"/>
          <w:lang w:eastAsia="ru-RU"/>
        </w:rPr>
      </w:pPr>
      <w:r w:rsidRPr="002B3B6D">
        <w:rPr>
          <w:rFonts w:ascii="Times New Roman" w:eastAsia="Times New Roman" w:hAnsi="Times New Roman"/>
          <w:b/>
          <w:bCs/>
          <w:color w:val="000000"/>
          <w:sz w:val="23"/>
          <w:szCs w:val="23"/>
          <w:lang w:eastAsia="ru-RU"/>
        </w:rPr>
        <w:t xml:space="preserve">- </w:t>
      </w:r>
      <w:r w:rsidRPr="002B3B6D">
        <w:rPr>
          <w:rFonts w:ascii="Times New Roman" w:eastAsia="Times New Roman" w:hAnsi="Times New Roman"/>
          <w:bCs/>
          <w:color w:val="000000"/>
          <w:sz w:val="23"/>
          <w:szCs w:val="23"/>
          <w:lang w:eastAsia="ru-RU"/>
        </w:rPr>
        <w:t xml:space="preserve">площадью </w:t>
      </w:r>
      <w:r w:rsidRPr="002B3B6D">
        <w:rPr>
          <w:rFonts w:ascii="Times New Roman" w:eastAsia="Times New Roman" w:hAnsi="Times New Roman"/>
          <w:b/>
          <w:sz w:val="23"/>
          <w:szCs w:val="23"/>
          <w:lang w:eastAsia="ru-RU"/>
        </w:rPr>
        <w:t>1000</w:t>
      </w:r>
      <w:r w:rsidRPr="002B3B6D">
        <w:rPr>
          <w:rFonts w:ascii="Times New Roman" w:eastAsia="Times New Roman" w:hAnsi="Times New Roman"/>
          <w:sz w:val="23"/>
          <w:szCs w:val="23"/>
          <w:lang w:eastAsia="ru-RU"/>
        </w:rPr>
        <w:t xml:space="preserve"> кв.м.;</w:t>
      </w:r>
      <w:r w:rsidRPr="002B3B6D">
        <w:rPr>
          <w:rFonts w:ascii="Times New Roman" w:eastAsia="Times New Roman" w:hAnsi="Times New Roman"/>
          <w:bCs/>
          <w:color w:val="000000"/>
          <w:sz w:val="23"/>
          <w:szCs w:val="23"/>
          <w:lang w:eastAsia="ru-RU"/>
        </w:rPr>
        <w:t xml:space="preserve"> кв. м., расположенного по адресу: Российская Федерация, Смоленская область, Духовщинский район, Озерненское городское поселение, п. Озерный, ул. Кольцевая, уч. 14 В, разрешенное использование: магазины</w:t>
      </w:r>
    </w:p>
    <w:p w:rsidR="002B3B6D" w:rsidRPr="002B3B6D" w:rsidRDefault="002B3B6D" w:rsidP="002B3B6D">
      <w:pPr>
        <w:shd w:val="clear" w:color="auto" w:fill="FFFFFF"/>
        <w:tabs>
          <w:tab w:val="left" w:pos="748"/>
        </w:tabs>
        <w:spacing w:after="0" w:line="240" w:lineRule="auto"/>
        <w:jc w:val="both"/>
        <w:rPr>
          <w:rFonts w:ascii="Times New Roman" w:hAnsi="Times New Roman"/>
          <w:sz w:val="23"/>
          <w:szCs w:val="23"/>
          <w:lang w:eastAsia="ru-RU"/>
        </w:rPr>
      </w:pPr>
    </w:p>
    <w:p w:rsidR="002B3B6D" w:rsidRPr="002B3B6D" w:rsidRDefault="002B3B6D" w:rsidP="002B3B6D">
      <w:pPr>
        <w:tabs>
          <w:tab w:val="left" w:pos="708"/>
          <w:tab w:val="left" w:pos="748"/>
        </w:tabs>
        <w:spacing w:after="0" w:line="240" w:lineRule="auto"/>
        <w:jc w:val="both"/>
        <w:rPr>
          <w:rFonts w:ascii="Times New Roman" w:hAnsi="Times New Roman"/>
          <w:sz w:val="23"/>
          <w:szCs w:val="23"/>
          <w:lang w:eastAsia="ru-RU"/>
        </w:rPr>
      </w:pPr>
      <w:r w:rsidRPr="002B3B6D">
        <w:rPr>
          <w:rFonts w:ascii="Times New Roman" w:hAnsi="Times New Roman"/>
          <w:sz w:val="23"/>
          <w:szCs w:val="23"/>
          <w:lang w:eastAsia="ru-RU"/>
        </w:rPr>
        <w:t>Заявления о предоставлении земельного участка в аренду от заинтересованных лиц принимаются в течение 30 дней со дня опубликования данного сообщения по адресу: 216239 Смоленская область, Духовщинский район, п. Озерный ул. Кольцевая д. 14. (Администрация Озерненского городского поселения). В случае поступления в указанный срок более одного заявления о предоставлении указанного земельного участка, право на заключение договора аренды будет предоставлено победителю открытых торгов в порядке, предусмотренном законодательством Российской Федерации.</w:t>
      </w:r>
    </w:p>
    <w:p w:rsidR="002B3B6D" w:rsidRPr="002B3B6D" w:rsidRDefault="002B3B6D" w:rsidP="00275A12">
      <w:pPr>
        <w:keepNext/>
        <w:spacing w:before="240" w:after="60" w:line="240" w:lineRule="auto"/>
        <w:outlineLvl w:val="2"/>
        <w:rPr>
          <w:rFonts w:ascii="Times New Roman" w:hAnsi="Times New Roman"/>
          <w:b/>
          <w:bCs/>
          <w:sz w:val="22"/>
          <w:lang w:eastAsia="ru-RU"/>
        </w:rPr>
      </w:pPr>
    </w:p>
    <w:p w:rsidR="002B3B6D" w:rsidRDefault="002B3B6D" w:rsidP="00275A12">
      <w:pPr>
        <w:keepNext/>
        <w:spacing w:before="240" w:after="60" w:line="240" w:lineRule="auto"/>
        <w:outlineLvl w:val="2"/>
        <w:rPr>
          <w:rFonts w:ascii="Times New Roman" w:hAnsi="Times New Roman"/>
          <w:b/>
          <w:bCs/>
          <w:sz w:val="20"/>
          <w:szCs w:val="20"/>
          <w:lang w:eastAsia="ru-RU"/>
        </w:rPr>
      </w:pPr>
    </w:p>
    <w:p w:rsidR="002B3B6D" w:rsidRDefault="002B3B6D" w:rsidP="00275A12">
      <w:pPr>
        <w:keepNext/>
        <w:spacing w:before="240" w:after="60" w:line="240" w:lineRule="auto"/>
        <w:outlineLvl w:val="2"/>
        <w:rPr>
          <w:rFonts w:ascii="Times New Roman" w:hAnsi="Times New Roman"/>
          <w:b/>
          <w:bCs/>
          <w:sz w:val="20"/>
          <w:szCs w:val="20"/>
          <w:lang w:eastAsia="ru-RU"/>
        </w:rPr>
      </w:pPr>
    </w:p>
    <w:p w:rsidR="002B3B6D" w:rsidRDefault="002B3B6D" w:rsidP="00275A12">
      <w:pPr>
        <w:keepNext/>
        <w:spacing w:before="240" w:after="60" w:line="240" w:lineRule="auto"/>
        <w:outlineLvl w:val="2"/>
        <w:rPr>
          <w:rFonts w:ascii="Times New Roman" w:hAnsi="Times New Roman"/>
          <w:b/>
          <w:bCs/>
          <w:sz w:val="20"/>
          <w:szCs w:val="20"/>
          <w:lang w:eastAsia="ru-RU"/>
        </w:rPr>
      </w:pPr>
    </w:p>
    <w:p w:rsidR="002B3B6D" w:rsidRDefault="002B3B6D" w:rsidP="00275A12">
      <w:pPr>
        <w:keepNext/>
        <w:spacing w:before="240" w:after="60" w:line="240" w:lineRule="auto"/>
        <w:outlineLvl w:val="2"/>
        <w:rPr>
          <w:rFonts w:ascii="Times New Roman" w:hAnsi="Times New Roman"/>
          <w:b/>
          <w:bCs/>
          <w:sz w:val="20"/>
          <w:szCs w:val="20"/>
          <w:lang w:eastAsia="ru-RU"/>
        </w:rPr>
      </w:pPr>
    </w:p>
    <w:p w:rsidR="002B3B6D" w:rsidRDefault="002B3B6D" w:rsidP="00275A12">
      <w:pPr>
        <w:keepNext/>
        <w:spacing w:before="240" w:after="60" w:line="240" w:lineRule="auto"/>
        <w:outlineLvl w:val="2"/>
        <w:rPr>
          <w:rFonts w:ascii="Times New Roman" w:hAnsi="Times New Roman"/>
          <w:b/>
          <w:bCs/>
          <w:sz w:val="20"/>
          <w:szCs w:val="20"/>
          <w:lang w:eastAsia="ru-RU"/>
        </w:rPr>
      </w:pPr>
    </w:p>
    <w:p w:rsidR="002B3B6D" w:rsidRDefault="002B3B6D" w:rsidP="00275A12">
      <w:pPr>
        <w:keepNext/>
        <w:spacing w:before="240" w:after="60" w:line="240" w:lineRule="auto"/>
        <w:outlineLvl w:val="2"/>
        <w:rPr>
          <w:rFonts w:ascii="Times New Roman" w:hAnsi="Times New Roman"/>
          <w:b/>
          <w:bCs/>
          <w:sz w:val="20"/>
          <w:szCs w:val="20"/>
          <w:lang w:eastAsia="ru-RU"/>
        </w:rPr>
      </w:pPr>
    </w:p>
    <w:p w:rsidR="002B3B6D" w:rsidRPr="002B3B6D" w:rsidRDefault="002B3B6D" w:rsidP="00275A12">
      <w:pPr>
        <w:keepNext/>
        <w:spacing w:before="240" w:after="60" w:line="240" w:lineRule="auto"/>
        <w:outlineLvl w:val="2"/>
        <w:rPr>
          <w:rFonts w:ascii="Times New Roman" w:hAnsi="Times New Roman"/>
          <w:b/>
          <w:bCs/>
          <w:sz w:val="22"/>
          <w:lang w:eastAsia="ru-RU"/>
        </w:rPr>
      </w:pPr>
    </w:p>
    <w:p w:rsidR="00B72AE4" w:rsidRDefault="00B72AE4" w:rsidP="00275A12">
      <w:pPr>
        <w:keepNext/>
        <w:spacing w:before="240" w:after="60" w:line="240" w:lineRule="auto"/>
        <w:outlineLvl w:val="2"/>
        <w:rPr>
          <w:rFonts w:ascii="Times New Roman" w:hAnsi="Times New Roman"/>
          <w:b/>
          <w:bCs/>
          <w:sz w:val="20"/>
          <w:szCs w:val="20"/>
          <w:lang w:eastAsia="ru-RU"/>
        </w:rPr>
      </w:pPr>
    </w:p>
    <w:p w:rsidR="00B72AE4" w:rsidRDefault="00B72AE4" w:rsidP="00275A12">
      <w:pPr>
        <w:keepNext/>
        <w:spacing w:before="240" w:after="60" w:line="240" w:lineRule="auto"/>
        <w:outlineLvl w:val="2"/>
        <w:rPr>
          <w:rFonts w:ascii="Times New Roman" w:hAnsi="Times New Roman"/>
          <w:b/>
          <w:bCs/>
          <w:sz w:val="20"/>
          <w:szCs w:val="20"/>
          <w:lang w:eastAsia="ru-RU"/>
        </w:rPr>
      </w:pPr>
    </w:p>
    <w:p w:rsidR="00B72AE4" w:rsidRDefault="00B72AE4" w:rsidP="00275A12">
      <w:pPr>
        <w:keepNext/>
        <w:spacing w:before="240" w:after="60" w:line="240" w:lineRule="auto"/>
        <w:outlineLvl w:val="2"/>
        <w:rPr>
          <w:rFonts w:ascii="Times New Roman" w:hAnsi="Times New Roman"/>
          <w:b/>
          <w:bCs/>
          <w:sz w:val="20"/>
          <w:szCs w:val="20"/>
          <w:lang w:eastAsia="ru-RU"/>
        </w:rPr>
        <w:sectPr w:rsidR="00B72AE4" w:rsidSect="002B30BD">
          <w:type w:val="continuous"/>
          <w:pgSz w:w="16839" w:h="23814" w:code="8"/>
          <w:pgMar w:top="85" w:right="850" w:bottom="567" w:left="1701"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2B30BD" w:rsidRDefault="002B30BD" w:rsidP="002B30BD">
      <w:pPr>
        <w:spacing w:after="0" w:line="240" w:lineRule="auto"/>
        <w:jc w:val="both"/>
        <w:rPr>
          <w:rFonts w:ascii="Times New Roman" w:hAnsi="Times New Roman"/>
          <w:sz w:val="19"/>
          <w:szCs w:val="19"/>
        </w:rPr>
      </w:pPr>
    </w:p>
    <w:p w:rsidR="002B3B6D" w:rsidRDefault="002B3B6D" w:rsidP="002B30BD">
      <w:pPr>
        <w:spacing w:after="0" w:line="240" w:lineRule="auto"/>
        <w:jc w:val="both"/>
        <w:rPr>
          <w:rFonts w:ascii="Times New Roman" w:hAnsi="Times New Roman"/>
          <w:sz w:val="19"/>
          <w:szCs w:val="19"/>
        </w:rPr>
      </w:pPr>
    </w:p>
    <w:p w:rsidR="002B3B6D" w:rsidRDefault="002B3B6D" w:rsidP="002B30BD">
      <w:pPr>
        <w:spacing w:after="0" w:line="240" w:lineRule="auto"/>
        <w:jc w:val="both"/>
        <w:rPr>
          <w:rFonts w:ascii="Times New Roman" w:hAnsi="Times New Roman"/>
          <w:sz w:val="19"/>
          <w:szCs w:val="19"/>
        </w:rPr>
      </w:pPr>
    </w:p>
    <w:p w:rsidR="002B3B6D" w:rsidRDefault="002B3B6D" w:rsidP="002B30BD">
      <w:pPr>
        <w:spacing w:after="0" w:line="240" w:lineRule="auto"/>
        <w:jc w:val="both"/>
        <w:rPr>
          <w:rFonts w:ascii="Times New Roman" w:hAnsi="Times New Roman"/>
          <w:sz w:val="19"/>
          <w:szCs w:val="19"/>
        </w:rPr>
      </w:pPr>
    </w:p>
    <w:p w:rsidR="002B3B6D" w:rsidRDefault="002B3B6D" w:rsidP="002B30BD">
      <w:pPr>
        <w:spacing w:after="0" w:line="240" w:lineRule="auto"/>
        <w:jc w:val="both"/>
        <w:rPr>
          <w:rFonts w:ascii="Times New Roman" w:hAnsi="Times New Roman"/>
          <w:sz w:val="19"/>
          <w:szCs w:val="19"/>
        </w:rPr>
      </w:pPr>
    </w:p>
    <w:p w:rsidR="002B3B6D" w:rsidRDefault="002B3B6D" w:rsidP="002B30BD">
      <w:pPr>
        <w:spacing w:after="0" w:line="240" w:lineRule="auto"/>
        <w:jc w:val="both"/>
        <w:rPr>
          <w:rFonts w:ascii="Times New Roman" w:hAnsi="Times New Roman"/>
          <w:sz w:val="19"/>
          <w:szCs w:val="19"/>
        </w:rPr>
      </w:pPr>
    </w:p>
    <w:p w:rsidR="002B3B6D" w:rsidRDefault="002B3B6D" w:rsidP="002B30BD">
      <w:pPr>
        <w:spacing w:after="0" w:line="240" w:lineRule="auto"/>
        <w:jc w:val="both"/>
        <w:rPr>
          <w:rFonts w:ascii="Times New Roman" w:hAnsi="Times New Roman"/>
          <w:sz w:val="19"/>
          <w:szCs w:val="19"/>
        </w:rPr>
      </w:pPr>
    </w:p>
    <w:p w:rsidR="002B3B6D" w:rsidRDefault="002B3B6D" w:rsidP="002B30BD">
      <w:pPr>
        <w:spacing w:after="0" w:line="240" w:lineRule="auto"/>
        <w:jc w:val="both"/>
        <w:rPr>
          <w:rFonts w:ascii="Times New Roman" w:hAnsi="Times New Roman"/>
          <w:sz w:val="19"/>
          <w:szCs w:val="19"/>
        </w:rPr>
      </w:pPr>
    </w:p>
    <w:p w:rsidR="002B30BD" w:rsidRPr="00273741" w:rsidRDefault="002B30BD" w:rsidP="002B30BD">
      <w:pPr>
        <w:spacing w:after="0" w:line="240" w:lineRule="auto"/>
        <w:jc w:val="both"/>
        <w:sectPr w:rsidR="002B30BD" w:rsidRPr="00273741" w:rsidSect="002B30BD">
          <w:type w:val="continuous"/>
          <w:pgSz w:w="16839" w:h="23814" w:code="8"/>
          <w:pgMar w:top="85" w:right="821" w:bottom="360" w:left="993" w:header="57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273741">
        <w:rPr>
          <w:rFonts w:ascii="Times New Roman" w:eastAsia="Times New Roman" w:hAnsi="Times New Roman"/>
          <w:sz w:val="14"/>
          <w:szCs w:val="14"/>
        </w:rPr>
        <w:t>Газета Муниципальный вестник «</w:t>
      </w:r>
      <w:proofErr w:type="spellStart"/>
      <w:r w:rsidRPr="00273741">
        <w:rPr>
          <w:rFonts w:ascii="Times New Roman" w:eastAsia="Times New Roman" w:hAnsi="Times New Roman"/>
          <w:sz w:val="14"/>
          <w:szCs w:val="14"/>
        </w:rPr>
        <w:t>Озерненские</w:t>
      </w:r>
      <w:proofErr w:type="spellEnd"/>
      <w:r w:rsidRPr="00273741">
        <w:rPr>
          <w:rFonts w:ascii="Times New Roman" w:eastAsia="Times New Roman" w:hAnsi="Times New Roman"/>
          <w:sz w:val="14"/>
          <w:szCs w:val="14"/>
        </w:rPr>
        <w:t xml:space="preserve"> вести». Учредители: Совет   депутатов Озерненского городского поселения Духовщинского района Смоленской области, Администрация Озерненского городского поселения Духовщинского района Смоленской области. Адрес редакции:</w:t>
      </w:r>
      <w:proofErr w:type="gramStart"/>
      <w:r w:rsidRPr="00273741">
        <w:rPr>
          <w:rFonts w:ascii="Times New Roman" w:eastAsia="Times New Roman" w:hAnsi="Times New Roman"/>
          <w:sz w:val="14"/>
          <w:szCs w:val="14"/>
        </w:rPr>
        <w:t>216239,Смоленская</w:t>
      </w:r>
      <w:proofErr w:type="gramEnd"/>
      <w:r w:rsidRPr="00273741">
        <w:rPr>
          <w:rFonts w:ascii="Times New Roman" w:eastAsia="Times New Roman" w:hAnsi="Times New Roman"/>
          <w:sz w:val="14"/>
          <w:szCs w:val="14"/>
        </w:rPr>
        <w:t xml:space="preserve"> область, Духовщинский район. п. Озерный, ул.Кольцевая,д.14. </w:t>
      </w:r>
    </w:p>
    <w:p w:rsidR="00B2609A" w:rsidRPr="0037006F" w:rsidRDefault="00B2609A" w:rsidP="0037006F">
      <w:pPr>
        <w:rPr>
          <w:rFonts w:ascii="Times New Roman" w:hAnsi="Times New Roman"/>
          <w:sz w:val="19"/>
          <w:szCs w:val="19"/>
        </w:rPr>
        <w:sectPr w:rsidR="00B2609A" w:rsidRPr="0037006F" w:rsidSect="00B72AE4">
          <w:type w:val="continuous"/>
          <w:pgSz w:w="16839" w:h="23814" w:code="8"/>
          <w:pgMar w:top="85" w:right="679" w:bottom="360" w:left="709" w:header="570"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docGrid w:linePitch="360"/>
        </w:sectPr>
      </w:pPr>
    </w:p>
    <w:p w:rsidR="003C6546" w:rsidRPr="00273741" w:rsidRDefault="003C6546" w:rsidP="00201ED8">
      <w:pPr>
        <w:pStyle w:val="a8"/>
        <w:sectPr w:rsidR="003C6546" w:rsidRPr="00273741" w:rsidSect="00B72AE4">
          <w:headerReference w:type="even" r:id="rId13"/>
          <w:headerReference w:type="default" r:id="rId14"/>
          <w:footerReference w:type="even" r:id="rId15"/>
          <w:footerReference w:type="default" r:id="rId16"/>
          <w:headerReference w:type="first" r:id="rId17"/>
          <w:footerReference w:type="first" r:id="rId18"/>
          <w:type w:val="continuous"/>
          <w:pgSz w:w="11906" w:h="16838"/>
          <w:pgMar w:top="284" w:right="567" w:bottom="1134" w:left="1134" w:header="709" w:footer="709" w:gutter="0"/>
          <w:cols w:num="2" w:space="708"/>
          <w:docGrid w:linePitch="360"/>
        </w:sectPr>
      </w:pPr>
    </w:p>
    <w:p w:rsidR="00437672" w:rsidRPr="00273741" w:rsidRDefault="00437672" w:rsidP="00201ED8">
      <w:pPr>
        <w:pStyle w:val="a8"/>
      </w:pPr>
      <w:r w:rsidRPr="00273741">
        <w:lastRenderedPageBreak/>
        <w:t>.</w:t>
      </w:r>
    </w:p>
    <w:sectPr w:rsidR="00437672" w:rsidRPr="00273741" w:rsidSect="00B72AE4">
      <w:type w:val="continuous"/>
      <w:pgSz w:w="11906" w:h="16838"/>
      <w:pgMar w:top="284" w:right="567" w:bottom="1134" w:left="1134"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E33" w:rsidRDefault="00EE0E33" w:rsidP="006E231C">
      <w:pPr>
        <w:spacing w:after="0" w:line="240" w:lineRule="auto"/>
      </w:pPr>
      <w:r>
        <w:separator/>
      </w:r>
    </w:p>
  </w:endnote>
  <w:endnote w:type="continuationSeparator" w:id="0">
    <w:p w:rsidR="00EE0E33" w:rsidRDefault="00EE0E33" w:rsidP="006E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BD" w:rsidRDefault="002B30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84" w:rsidRDefault="00942C84">
    <w:pPr>
      <w:pStyle w:val="a5"/>
      <w:jc w:val="center"/>
    </w:pPr>
  </w:p>
  <w:p w:rsidR="00942C84" w:rsidRDefault="00942C8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BD" w:rsidRDefault="002B30B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84" w:rsidRDefault="00942C84">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84" w:rsidRDefault="00942C84">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84" w:rsidRDefault="00942C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E33" w:rsidRDefault="00EE0E33" w:rsidP="006E231C">
      <w:pPr>
        <w:spacing w:after="0" w:line="240" w:lineRule="auto"/>
      </w:pPr>
      <w:r>
        <w:separator/>
      </w:r>
    </w:p>
  </w:footnote>
  <w:footnote w:type="continuationSeparator" w:id="0">
    <w:p w:rsidR="00EE0E33" w:rsidRDefault="00EE0E33" w:rsidP="006E2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BD" w:rsidRDefault="002B30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84" w:rsidRDefault="00942C84" w:rsidP="00B94B26">
    <w:pPr>
      <w:tabs>
        <w:tab w:val="left" w:pos="3300"/>
      </w:tabs>
      <w:jc w:val="center"/>
    </w:pPr>
    <w:r w:rsidRPr="005459C1">
      <w:t xml:space="preserve">Печатное средство массовой информации органов местного самоуправления муниципального образования Озерненского городского </w:t>
    </w:r>
    <w:proofErr w:type="gramStart"/>
    <w:r w:rsidRPr="005459C1">
      <w:t>поселения  Духовщинского</w:t>
    </w:r>
    <w:proofErr w:type="gramEnd"/>
    <w:r w:rsidRPr="005459C1">
      <w:t xml:space="preserve"> района Смоленской области</w:t>
    </w:r>
    <w:r w:rsidRPr="00F7175C">
      <w:rPr>
        <w:rFonts w:ascii="Times New Roman" w:hAnsi="Times New Roman"/>
      </w:rPr>
      <w:t xml:space="preserve">   </w:t>
    </w:r>
    <w:r>
      <w:rPr>
        <w:rFonts w:ascii="Times New Roman" w:hAnsi="Times New Roman"/>
      </w:rPr>
      <w:t xml:space="preserve">                  </w:t>
    </w:r>
    <w:r w:rsidRPr="00F7175C">
      <w:rPr>
        <w:rFonts w:ascii="Times New Roman" w:hAnsi="Times New Roman"/>
      </w:rPr>
      <w:t xml:space="preserve"> </w:t>
    </w:r>
    <w:r w:rsidR="00E2018A">
      <w:rPr>
        <w:rFonts w:ascii="Times New Roman" w:hAnsi="Times New Roman"/>
        <w:color w:val="1F497D"/>
        <w:sz w:val="28"/>
        <w:szCs w:val="28"/>
      </w:rPr>
      <w:t xml:space="preserve">Выпуск № </w:t>
    </w:r>
    <w:r w:rsidR="00E2018A">
      <w:rPr>
        <w:rFonts w:ascii="Times New Roman" w:hAnsi="Times New Roman"/>
        <w:color w:val="1F497D"/>
        <w:sz w:val="28"/>
        <w:szCs w:val="28"/>
      </w:rPr>
      <w:t>04</w:t>
    </w:r>
    <w:bookmarkStart w:id="0" w:name="_GoBack"/>
    <w:bookmarkEnd w:id="0"/>
    <w:r w:rsidR="00C95007">
      <w:rPr>
        <w:rFonts w:ascii="Times New Roman" w:hAnsi="Times New Roman"/>
        <w:color w:val="1F497D"/>
        <w:sz w:val="28"/>
        <w:szCs w:val="28"/>
      </w:rPr>
      <w:t xml:space="preserve"> от 24</w:t>
    </w:r>
    <w:r>
      <w:rPr>
        <w:rFonts w:ascii="Times New Roman" w:hAnsi="Times New Roman"/>
        <w:color w:val="1F497D"/>
        <w:sz w:val="28"/>
        <w:szCs w:val="28"/>
      </w:rPr>
      <w:t xml:space="preserve"> </w:t>
    </w:r>
    <w:r w:rsidR="00C95007">
      <w:rPr>
        <w:rFonts w:ascii="Times New Roman" w:hAnsi="Times New Roman"/>
        <w:color w:val="1F497D"/>
        <w:sz w:val="28"/>
        <w:szCs w:val="28"/>
      </w:rPr>
      <w:t>мая</w:t>
    </w:r>
    <w:r w:rsidR="002233B2">
      <w:rPr>
        <w:rFonts w:ascii="Times New Roman" w:hAnsi="Times New Roman"/>
        <w:color w:val="1F497D"/>
        <w:sz w:val="28"/>
        <w:szCs w:val="28"/>
      </w:rPr>
      <w:t xml:space="preserve"> 2021</w:t>
    </w:r>
    <w:r w:rsidRPr="005459C1">
      <w:rPr>
        <w:rFonts w:ascii="Times New Roman" w:hAnsi="Times New Roman"/>
        <w:color w:val="1F497D"/>
        <w:sz w:val="28"/>
        <w:szCs w:val="28"/>
      </w:rPr>
      <w:t xml:space="preserve"> года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0BD" w:rsidRDefault="002B30B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84" w:rsidRDefault="00942C84">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84" w:rsidRDefault="00942C84">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C84" w:rsidRDefault="00942C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144939E"/>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295CA1"/>
    <w:multiLevelType w:val="multilevel"/>
    <w:tmpl w:val="89C6DD02"/>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3">
    <w:nsid w:val="019F4D5D"/>
    <w:multiLevelType w:val="hybridMultilevel"/>
    <w:tmpl w:val="16F4F668"/>
    <w:lvl w:ilvl="0" w:tplc="93E670C4">
      <w:start w:val="1"/>
      <w:numFmt w:val="decimal"/>
      <w:lvlText w:val="%1."/>
      <w:lvlJc w:val="left"/>
      <w:pPr>
        <w:ind w:left="72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E4D01"/>
    <w:multiLevelType w:val="multilevel"/>
    <w:tmpl w:val="CE8EC548"/>
    <w:lvl w:ilvl="0">
      <w:start w:val="4"/>
      <w:numFmt w:val="decimal"/>
      <w:lvlText w:val="%1."/>
      <w:lvlJc w:val="left"/>
      <w:pPr>
        <w:tabs>
          <w:tab w:val="num" w:pos="420"/>
        </w:tabs>
        <w:ind w:left="420" w:hanging="420"/>
      </w:pPr>
      <w:rPr>
        <w:rFonts w:cs="Times New Roman"/>
        <w:b/>
      </w:rPr>
    </w:lvl>
    <w:lvl w:ilvl="1">
      <w:start w:val="1"/>
      <w:numFmt w:val="decimal"/>
      <w:lvlText w:val="6.%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nsid w:val="0E84166B"/>
    <w:multiLevelType w:val="hybridMultilevel"/>
    <w:tmpl w:val="E2DEFE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0A0AF0"/>
    <w:multiLevelType w:val="multilevel"/>
    <w:tmpl w:val="5964B5E0"/>
    <w:lvl w:ilvl="0">
      <w:start w:val="4"/>
      <w:numFmt w:val="decimal"/>
      <w:lvlText w:val="%1."/>
      <w:lvlJc w:val="left"/>
      <w:pPr>
        <w:tabs>
          <w:tab w:val="num" w:pos="420"/>
        </w:tabs>
        <w:ind w:left="420" w:hanging="420"/>
      </w:pPr>
      <w:rPr>
        <w:rFonts w:cs="Times New Roman"/>
        <w:b/>
      </w:rPr>
    </w:lvl>
    <w:lvl w:ilvl="1">
      <w:start w:val="1"/>
      <w:numFmt w:val="decimal"/>
      <w:lvlText w:val="5.%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7">
    <w:nsid w:val="218933A5"/>
    <w:multiLevelType w:val="hybridMultilevel"/>
    <w:tmpl w:val="FED0F95E"/>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E6C2CDC"/>
    <w:multiLevelType w:val="hybridMultilevel"/>
    <w:tmpl w:val="F168EB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B45338"/>
    <w:multiLevelType w:val="multilevel"/>
    <w:tmpl w:val="9F809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1F0AE8"/>
    <w:multiLevelType w:val="multilevel"/>
    <w:tmpl w:val="403CB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1408BA"/>
    <w:multiLevelType w:val="multilevel"/>
    <w:tmpl w:val="00A2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3B4280"/>
    <w:multiLevelType w:val="hybridMultilevel"/>
    <w:tmpl w:val="2882653E"/>
    <w:lvl w:ilvl="0" w:tplc="5ABE86F6">
      <w:start w:val="1"/>
      <w:numFmt w:val="decimal"/>
      <w:lvlText w:val="%1."/>
      <w:lvlJc w:val="left"/>
      <w:pPr>
        <w:tabs>
          <w:tab w:val="num" w:pos="4680"/>
        </w:tabs>
        <w:ind w:left="4680" w:hanging="360"/>
      </w:pPr>
      <w:rPr>
        <w:rFonts w:cs="Times New Roman"/>
        <w:b/>
      </w:rPr>
    </w:lvl>
    <w:lvl w:ilvl="1" w:tplc="EF5E68E4">
      <w:start w:val="1"/>
      <w:numFmt w:val="decimal"/>
      <w:lvlText w:val="1.%2."/>
      <w:lvlJc w:val="left"/>
      <w:pPr>
        <w:tabs>
          <w:tab w:val="num" w:pos="2618"/>
        </w:tabs>
        <w:ind w:left="3169" w:hanging="360"/>
      </w:pPr>
      <w:rPr>
        <w:rFonts w:cs="Times New Roman"/>
        <w:b w:val="0"/>
        <w:i w:val="0"/>
      </w:rPr>
    </w:lvl>
    <w:lvl w:ilvl="2" w:tplc="87928BD0">
      <w:numFmt w:val="none"/>
      <w:lvlText w:val=""/>
      <w:lvlJc w:val="left"/>
      <w:pPr>
        <w:tabs>
          <w:tab w:val="num" w:pos="2269"/>
        </w:tabs>
        <w:ind w:left="0" w:firstLine="0"/>
      </w:pPr>
      <w:rPr>
        <w:rFonts w:cs="Times New Roman"/>
      </w:rPr>
    </w:lvl>
    <w:lvl w:ilvl="3" w:tplc="55EA6486">
      <w:start w:val="1"/>
      <w:numFmt w:val="decimal"/>
      <w:lvlText w:val="%4."/>
      <w:lvlJc w:val="left"/>
      <w:pPr>
        <w:tabs>
          <w:tab w:val="num" w:pos="2977"/>
        </w:tabs>
        <w:ind w:left="2977" w:hanging="360"/>
      </w:pPr>
      <w:rPr>
        <w:rFonts w:cs="Times New Roman"/>
        <w:b/>
      </w:rPr>
    </w:lvl>
    <w:lvl w:ilvl="4" w:tplc="FFE6D1A2">
      <w:numFmt w:val="none"/>
      <w:lvlText w:val=""/>
      <w:lvlJc w:val="left"/>
      <w:pPr>
        <w:tabs>
          <w:tab w:val="num" w:pos="2269"/>
        </w:tabs>
        <w:ind w:left="0" w:firstLine="0"/>
      </w:pPr>
      <w:rPr>
        <w:rFonts w:cs="Times New Roman"/>
      </w:rPr>
    </w:lvl>
    <w:lvl w:ilvl="5" w:tplc="D2905BA4">
      <w:numFmt w:val="none"/>
      <w:lvlText w:val=""/>
      <w:lvlJc w:val="left"/>
      <w:pPr>
        <w:tabs>
          <w:tab w:val="num" w:pos="2269"/>
        </w:tabs>
        <w:ind w:left="0" w:firstLine="0"/>
      </w:pPr>
      <w:rPr>
        <w:rFonts w:cs="Times New Roman"/>
      </w:rPr>
    </w:lvl>
    <w:lvl w:ilvl="6" w:tplc="20468B60">
      <w:numFmt w:val="none"/>
      <w:lvlText w:val=""/>
      <w:lvlJc w:val="left"/>
      <w:pPr>
        <w:tabs>
          <w:tab w:val="num" w:pos="2269"/>
        </w:tabs>
        <w:ind w:left="0" w:firstLine="0"/>
      </w:pPr>
      <w:rPr>
        <w:rFonts w:cs="Times New Roman"/>
      </w:rPr>
    </w:lvl>
    <w:lvl w:ilvl="7" w:tplc="6B40E20C">
      <w:numFmt w:val="none"/>
      <w:lvlText w:val=""/>
      <w:lvlJc w:val="left"/>
      <w:pPr>
        <w:tabs>
          <w:tab w:val="num" w:pos="2269"/>
        </w:tabs>
        <w:ind w:left="0" w:firstLine="0"/>
      </w:pPr>
      <w:rPr>
        <w:rFonts w:cs="Times New Roman"/>
      </w:rPr>
    </w:lvl>
    <w:lvl w:ilvl="8" w:tplc="9120161C">
      <w:numFmt w:val="none"/>
      <w:lvlText w:val=""/>
      <w:lvlJc w:val="left"/>
      <w:pPr>
        <w:tabs>
          <w:tab w:val="num" w:pos="2269"/>
        </w:tabs>
        <w:ind w:left="0" w:firstLine="0"/>
      </w:pPr>
      <w:rPr>
        <w:rFonts w:cs="Times New Roman"/>
      </w:rPr>
    </w:lvl>
  </w:abstractNum>
  <w:abstractNum w:abstractNumId="13">
    <w:nsid w:val="6A44047B"/>
    <w:multiLevelType w:val="multilevel"/>
    <w:tmpl w:val="A1A0F82E"/>
    <w:lvl w:ilvl="0">
      <w:start w:val="1"/>
      <w:numFmt w:val="decimal"/>
      <w:lvlText w:val="%1."/>
      <w:lvlJc w:val="left"/>
      <w:pPr>
        <w:ind w:left="405" w:hanging="405"/>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14">
    <w:nsid w:val="6C0429A7"/>
    <w:multiLevelType w:val="multilevel"/>
    <w:tmpl w:val="0E04F102"/>
    <w:lvl w:ilvl="0">
      <w:start w:val="4"/>
      <w:numFmt w:val="decimal"/>
      <w:lvlText w:val="%1."/>
      <w:lvlJc w:val="left"/>
      <w:pPr>
        <w:tabs>
          <w:tab w:val="num" w:pos="420"/>
        </w:tabs>
        <w:ind w:left="420" w:hanging="420"/>
      </w:pPr>
      <w:rPr>
        <w:rFonts w:cs="Times New Roman"/>
        <w:b/>
      </w:rPr>
    </w:lvl>
    <w:lvl w:ilvl="1">
      <w:start w:val="1"/>
      <w:numFmt w:val="decimal"/>
      <w:lvlText w:val="%1.%2."/>
      <w:lvlJc w:val="left"/>
      <w:pPr>
        <w:tabs>
          <w:tab w:val="num" w:pos="1713"/>
        </w:tabs>
        <w:ind w:left="1713"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5">
    <w:nsid w:val="6F486C2D"/>
    <w:multiLevelType w:val="hybridMultilevel"/>
    <w:tmpl w:val="A9F25C8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28A6EE6"/>
    <w:multiLevelType w:val="multilevel"/>
    <w:tmpl w:val="75D03D90"/>
    <w:lvl w:ilvl="0">
      <w:start w:val="4"/>
      <w:numFmt w:val="decimal"/>
      <w:lvlText w:val="%1."/>
      <w:lvlJc w:val="left"/>
      <w:pPr>
        <w:tabs>
          <w:tab w:val="num" w:pos="420"/>
        </w:tabs>
        <w:ind w:left="420" w:hanging="420"/>
      </w:pPr>
      <w:rPr>
        <w:rFonts w:cs="Times New Roman"/>
        <w:b/>
      </w:rPr>
    </w:lvl>
    <w:lvl w:ilvl="1">
      <w:start w:val="1"/>
      <w:numFmt w:val="decimal"/>
      <w:lvlText w:val="7.%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7">
    <w:nsid w:val="7695798B"/>
    <w:multiLevelType w:val="multilevel"/>
    <w:tmpl w:val="16B6B2DA"/>
    <w:lvl w:ilvl="0">
      <w:start w:val="4"/>
      <w:numFmt w:val="decimal"/>
      <w:lvlText w:val="%1."/>
      <w:lvlJc w:val="left"/>
      <w:pPr>
        <w:tabs>
          <w:tab w:val="num" w:pos="420"/>
        </w:tabs>
        <w:ind w:left="420" w:hanging="420"/>
      </w:pPr>
      <w:rPr>
        <w:rFonts w:cs="Times New Roman"/>
        <w:b/>
      </w:rPr>
    </w:lvl>
    <w:lvl w:ilvl="1">
      <w:start w:val="1"/>
      <w:numFmt w:val="decimal"/>
      <w:lvlText w:val="9.%2."/>
      <w:lvlJc w:val="left"/>
      <w:pPr>
        <w:tabs>
          <w:tab w:val="num" w:pos="1713"/>
        </w:tabs>
        <w:ind w:left="1713" w:hanging="720"/>
      </w:p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18">
    <w:nsid w:val="7B385CBF"/>
    <w:multiLevelType w:val="multilevel"/>
    <w:tmpl w:val="89A29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820B96"/>
    <w:multiLevelType w:val="multilevel"/>
    <w:tmpl w:val="0F129634"/>
    <w:lvl w:ilvl="0">
      <w:start w:val="1"/>
      <w:numFmt w:val="decimal"/>
      <w:lvlText w:val="%1."/>
      <w:lvlJc w:val="left"/>
      <w:pPr>
        <w:ind w:left="1069" w:hanging="360"/>
      </w:pPr>
      <w:rPr>
        <w:rFonts w:cs="Times New Roman" w:hint="default"/>
      </w:rPr>
    </w:lvl>
    <w:lvl w:ilvl="1">
      <w:start w:val="5"/>
      <w:numFmt w:val="decimal"/>
      <w:isLgl/>
      <w:lvlText w:val="%1.%2."/>
      <w:lvlJc w:val="left"/>
      <w:pPr>
        <w:ind w:left="2044" w:hanging="1335"/>
      </w:pPr>
      <w:rPr>
        <w:rFonts w:cs="Times New Roman" w:hint="default"/>
      </w:rPr>
    </w:lvl>
    <w:lvl w:ilvl="2">
      <w:start w:val="1"/>
      <w:numFmt w:val="decimal"/>
      <w:isLgl/>
      <w:lvlText w:val="%1.%2.%3."/>
      <w:lvlJc w:val="left"/>
      <w:pPr>
        <w:ind w:left="2044" w:hanging="1335"/>
      </w:pPr>
      <w:rPr>
        <w:rFonts w:cs="Times New Roman" w:hint="default"/>
      </w:rPr>
    </w:lvl>
    <w:lvl w:ilvl="3">
      <w:start w:val="1"/>
      <w:numFmt w:val="decimal"/>
      <w:isLgl/>
      <w:lvlText w:val="%1.%2.%3.%4."/>
      <w:lvlJc w:val="left"/>
      <w:pPr>
        <w:ind w:left="2044" w:hanging="1335"/>
      </w:pPr>
      <w:rPr>
        <w:rFonts w:cs="Times New Roman" w:hint="default"/>
      </w:rPr>
    </w:lvl>
    <w:lvl w:ilvl="4">
      <w:start w:val="1"/>
      <w:numFmt w:val="decimal"/>
      <w:isLgl/>
      <w:lvlText w:val="%1.%2.%3.%4.%5."/>
      <w:lvlJc w:val="left"/>
      <w:pPr>
        <w:ind w:left="2044" w:hanging="1335"/>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nsid w:val="7E4E4D31"/>
    <w:multiLevelType w:val="multilevel"/>
    <w:tmpl w:val="36C4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3320F6"/>
    <w:multiLevelType w:val="hybridMultilevel"/>
    <w:tmpl w:val="5C78C300"/>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9"/>
  </w:num>
  <w:num w:numId="3">
    <w:abstractNumId w:val="2"/>
  </w:num>
  <w:num w:numId="4">
    <w:abstractNumId w:val="13"/>
  </w:num>
  <w:num w:numId="5">
    <w:abstractNumId w:val="15"/>
  </w:num>
  <w:num w:numId="6">
    <w:abstractNumId w:val="9"/>
  </w:num>
  <w:num w:numId="7">
    <w:abstractNumId w:val="18"/>
  </w:num>
  <w:num w:numId="8">
    <w:abstractNumId w:val="10"/>
  </w:num>
  <w:num w:numId="9">
    <w:abstractNumId w:val="20"/>
  </w:num>
  <w:num w:numId="10">
    <w:abstractNumId w:val="3"/>
  </w:num>
  <w:num w:numId="11">
    <w:abstractNumId w:val="8"/>
  </w:num>
  <w:num w:numId="12">
    <w:abstractNumId w:val="7"/>
  </w:num>
  <w:num w:numId="13">
    <w:abstractNumId w:val="11"/>
  </w:num>
  <w:num w:numId="1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5">
    <w:abstractNumId w:val="12"/>
    <w:lvlOverride w:ilvl="0">
      <w:startOverride w:val="1"/>
    </w:lvlOverride>
    <w:lvlOverride w:ilvl="1"/>
    <w:lvlOverride w:ilvl="2"/>
    <w:lvlOverride w:ilvl="3">
      <w:startOverride w:val="1"/>
    </w:lvlOverride>
    <w:lvlOverride w:ilvl="4"/>
    <w:lvlOverride w:ilvl="5"/>
    <w:lvlOverride w:ilvl="6"/>
    <w:lvlOverride w:ilvl="7"/>
    <w:lvlOverride w:ilvl="8"/>
  </w:num>
  <w:num w:numId="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16"/>
    <w:rsid w:val="0000283D"/>
    <w:rsid w:val="00007E44"/>
    <w:rsid w:val="000153B0"/>
    <w:rsid w:val="00022961"/>
    <w:rsid w:val="00046C7B"/>
    <w:rsid w:val="000547F6"/>
    <w:rsid w:val="000629DD"/>
    <w:rsid w:val="00082C99"/>
    <w:rsid w:val="0008484C"/>
    <w:rsid w:val="000928BC"/>
    <w:rsid w:val="000A0C2D"/>
    <w:rsid w:val="000A116B"/>
    <w:rsid w:val="000B0ABF"/>
    <w:rsid w:val="000B0C33"/>
    <w:rsid w:val="000C5D2A"/>
    <w:rsid w:val="000D1FC4"/>
    <w:rsid w:val="000E175A"/>
    <w:rsid w:val="0011506A"/>
    <w:rsid w:val="00124767"/>
    <w:rsid w:val="001252FC"/>
    <w:rsid w:val="00136E7F"/>
    <w:rsid w:val="00137536"/>
    <w:rsid w:val="00151D5D"/>
    <w:rsid w:val="00152155"/>
    <w:rsid w:val="00183625"/>
    <w:rsid w:val="001E4E57"/>
    <w:rsid w:val="001F4008"/>
    <w:rsid w:val="001F707B"/>
    <w:rsid w:val="0020037A"/>
    <w:rsid w:val="00201ED8"/>
    <w:rsid w:val="00202FB0"/>
    <w:rsid w:val="00210804"/>
    <w:rsid w:val="002233B2"/>
    <w:rsid w:val="0024183B"/>
    <w:rsid w:val="00244455"/>
    <w:rsid w:val="0024569C"/>
    <w:rsid w:val="0026081C"/>
    <w:rsid w:val="00266F75"/>
    <w:rsid w:val="00273741"/>
    <w:rsid w:val="00275A12"/>
    <w:rsid w:val="00280371"/>
    <w:rsid w:val="00281DE5"/>
    <w:rsid w:val="0028700D"/>
    <w:rsid w:val="002A2598"/>
    <w:rsid w:val="002B30BD"/>
    <w:rsid w:val="002B3B6D"/>
    <w:rsid w:val="002C17D4"/>
    <w:rsid w:val="002C2529"/>
    <w:rsid w:val="002C778A"/>
    <w:rsid w:val="002D38ED"/>
    <w:rsid w:val="002D6137"/>
    <w:rsid w:val="002F5B48"/>
    <w:rsid w:val="003075B2"/>
    <w:rsid w:val="00307D4D"/>
    <w:rsid w:val="00310414"/>
    <w:rsid w:val="00313151"/>
    <w:rsid w:val="00313F5F"/>
    <w:rsid w:val="003233F7"/>
    <w:rsid w:val="0033077A"/>
    <w:rsid w:val="00336A13"/>
    <w:rsid w:val="00345B96"/>
    <w:rsid w:val="0037006F"/>
    <w:rsid w:val="00370492"/>
    <w:rsid w:val="00372946"/>
    <w:rsid w:val="0038680A"/>
    <w:rsid w:val="00395917"/>
    <w:rsid w:val="003C6237"/>
    <w:rsid w:val="003C6546"/>
    <w:rsid w:val="003F4E3C"/>
    <w:rsid w:val="00401ED7"/>
    <w:rsid w:val="00406CCB"/>
    <w:rsid w:val="004222FB"/>
    <w:rsid w:val="0043027F"/>
    <w:rsid w:val="00432424"/>
    <w:rsid w:val="00437672"/>
    <w:rsid w:val="00454965"/>
    <w:rsid w:val="00475F4A"/>
    <w:rsid w:val="00483A45"/>
    <w:rsid w:val="00486E97"/>
    <w:rsid w:val="00497B2F"/>
    <w:rsid w:val="004A427D"/>
    <w:rsid w:val="004A4E86"/>
    <w:rsid w:val="004B5BA2"/>
    <w:rsid w:val="004C36CD"/>
    <w:rsid w:val="004D7AE6"/>
    <w:rsid w:val="004F70CE"/>
    <w:rsid w:val="0051235B"/>
    <w:rsid w:val="005174CF"/>
    <w:rsid w:val="005214FB"/>
    <w:rsid w:val="00526894"/>
    <w:rsid w:val="005352AE"/>
    <w:rsid w:val="005459C1"/>
    <w:rsid w:val="0054602F"/>
    <w:rsid w:val="00547BD0"/>
    <w:rsid w:val="00556150"/>
    <w:rsid w:val="005605B3"/>
    <w:rsid w:val="00586153"/>
    <w:rsid w:val="00586665"/>
    <w:rsid w:val="005A1661"/>
    <w:rsid w:val="005B55A0"/>
    <w:rsid w:val="005C03B1"/>
    <w:rsid w:val="005E0903"/>
    <w:rsid w:val="005E09EF"/>
    <w:rsid w:val="005E535C"/>
    <w:rsid w:val="005F1289"/>
    <w:rsid w:val="006047B1"/>
    <w:rsid w:val="006059C6"/>
    <w:rsid w:val="00614E5F"/>
    <w:rsid w:val="006201F9"/>
    <w:rsid w:val="00625E95"/>
    <w:rsid w:val="00633A6B"/>
    <w:rsid w:val="006400F1"/>
    <w:rsid w:val="00642959"/>
    <w:rsid w:val="00643D3D"/>
    <w:rsid w:val="00643EC9"/>
    <w:rsid w:val="00645E91"/>
    <w:rsid w:val="006461ED"/>
    <w:rsid w:val="00646488"/>
    <w:rsid w:val="00647E3D"/>
    <w:rsid w:val="006675F3"/>
    <w:rsid w:val="00667BA7"/>
    <w:rsid w:val="00684EC0"/>
    <w:rsid w:val="006879C2"/>
    <w:rsid w:val="00693267"/>
    <w:rsid w:val="00695967"/>
    <w:rsid w:val="006A3895"/>
    <w:rsid w:val="006C319E"/>
    <w:rsid w:val="006D34C7"/>
    <w:rsid w:val="006D416C"/>
    <w:rsid w:val="006E231C"/>
    <w:rsid w:val="006F0815"/>
    <w:rsid w:val="00703D09"/>
    <w:rsid w:val="007350DA"/>
    <w:rsid w:val="007452C6"/>
    <w:rsid w:val="00750D74"/>
    <w:rsid w:val="0077040B"/>
    <w:rsid w:val="00784DDE"/>
    <w:rsid w:val="007900AF"/>
    <w:rsid w:val="007A374E"/>
    <w:rsid w:val="007B6929"/>
    <w:rsid w:val="007C17C1"/>
    <w:rsid w:val="007E0019"/>
    <w:rsid w:val="007E285E"/>
    <w:rsid w:val="007E6CFB"/>
    <w:rsid w:val="00801415"/>
    <w:rsid w:val="00807F26"/>
    <w:rsid w:val="008112A8"/>
    <w:rsid w:val="00814B53"/>
    <w:rsid w:val="00834EC9"/>
    <w:rsid w:val="00841069"/>
    <w:rsid w:val="008621BE"/>
    <w:rsid w:val="00865D32"/>
    <w:rsid w:val="00884755"/>
    <w:rsid w:val="0088789A"/>
    <w:rsid w:val="00896BFA"/>
    <w:rsid w:val="008A0C54"/>
    <w:rsid w:val="008B2EC9"/>
    <w:rsid w:val="008B679B"/>
    <w:rsid w:val="008C4CD2"/>
    <w:rsid w:val="008C56C3"/>
    <w:rsid w:val="008C5A28"/>
    <w:rsid w:val="008D46C4"/>
    <w:rsid w:val="008E1F2E"/>
    <w:rsid w:val="008E5C12"/>
    <w:rsid w:val="008E785B"/>
    <w:rsid w:val="008F4B50"/>
    <w:rsid w:val="008F60FB"/>
    <w:rsid w:val="00942251"/>
    <w:rsid w:val="00942C84"/>
    <w:rsid w:val="00967536"/>
    <w:rsid w:val="00967ED4"/>
    <w:rsid w:val="00981DC1"/>
    <w:rsid w:val="009B48C2"/>
    <w:rsid w:val="009B5190"/>
    <w:rsid w:val="009D7213"/>
    <w:rsid w:val="009F50A9"/>
    <w:rsid w:val="00A11D1A"/>
    <w:rsid w:val="00A17B7B"/>
    <w:rsid w:val="00A21F6C"/>
    <w:rsid w:val="00A26AA5"/>
    <w:rsid w:val="00A45170"/>
    <w:rsid w:val="00A45B2C"/>
    <w:rsid w:val="00A51FE2"/>
    <w:rsid w:val="00A621C4"/>
    <w:rsid w:val="00A62A64"/>
    <w:rsid w:val="00A668ED"/>
    <w:rsid w:val="00A678C5"/>
    <w:rsid w:val="00A72F80"/>
    <w:rsid w:val="00A73684"/>
    <w:rsid w:val="00A7461D"/>
    <w:rsid w:val="00A870BD"/>
    <w:rsid w:val="00A87FF8"/>
    <w:rsid w:val="00A97283"/>
    <w:rsid w:val="00AA3B75"/>
    <w:rsid w:val="00AA5AE0"/>
    <w:rsid w:val="00AA6270"/>
    <w:rsid w:val="00AB239C"/>
    <w:rsid w:val="00AC56E1"/>
    <w:rsid w:val="00AE71B6"/>
    <w:rsid w:val="00B03D54"/>
    <w:rsid w:val="00B22CF5"/>
    <w:rsid w:val="00B24497"/>
    <w:rsid w:val="00B2609A"/>
    <w:rsid w:val="00B264EB"/>
    <w:rsid w:val="00B35016"/>
    <w:rsid w:val="00B72AE4"/>
    <w:rsid w:val="00B73016"/>
    <w:rsid w:val="00B926C9"/>
    <w:rsid w:val="00B94B26"/>
    <w:rsid w:val="00BC2EF4"/>
    <w:rsid w:val="00BC4FB6"/>
    <w:rsid w:val="00BD0C09"/>
    <w:rsid w:val="00BD0FB5"/>
    <w:rsid w:val="00BF3219"/>
    <w:rsid w:val="00C06E08"/>
    <w:rsid w:val="00C14B94"/>
    <w:rsid w:val="00C3453A"/>
    <w:rsid w:val="00C35553"/>
    <w:rsid w:val="00C505AA"/>
    <w:rsid w:val="00C51119"/>
    <w:rsid w:val="00C614E8"/>
    <w:rsid w:val="00C95007"/>
    <w:rsid w:val="00C96A0E"/>
    <w:rsid w:val="00CC100A"/>
    <w:rsid w:val="00CE72B2"/>
    <w:rsid w:val="00CF1E23"/>
    <w:rsid w:val="00CF4FC7"/>
    <w:rsid w:val="00D13377"/>
    <w:rsid w:val="00D152A2"/>
    <w:rsid w:val="00D209D7"/>
    <w:rsid w:val="00D22DC2"/>
    <w:rsid w:val="00D26999"/>
    <w:rsid w:val="00D31368"/>
    <w:rsid w:val="00D32CFF"/>
    <w:rsid w:val="00D4789C"/>
    <w:rsid w:val="00D55AD1"/>
    <w:rsid w:val="00D64442"/>
    <w:rsid w:val="00D67A8E"/>
    <w:rsid w:val="00D77906"/>
    <w:rsid w:val="00D77B79"/>
    <w:rsid w:val="00D90F92"/>
    <w:rsid w:val="00D94757"/>
    <w:rsid w:val="00DA04CB"/>
    <w:rsid w:val="00DB7E7D"/>
    <w:rsid w:val="00E17AE2"/>
    <w:rsid w:val="00E2018A"/>
    <w:rsid w:val="00E23969"/>
    <w:rsid w:val="00E24670"/>
    <w:rsid w:val="00E24707"/>
    <w:rsid w:val="00E26EEA"/>
    <w:rsid w:val="00E320B4"/>
    <w:rsid w:val="00E378E7"/>
    <w:rsid w:val="00E57503"/>
    <w:rsid w:val="00E633BA"/>
    <w:rsid w:val="00E67A7A"/>
    <w:rsid w:val="00E746CC"/>
    <w:rsid w:val="00E77B32"/>
    <w:rsid w:val="00E85B07"/>
    <w:rsid w:val="00E95741"/>
    <w:rsid w:val="00E9720A"/>
    <w:rsid w:val="00EA29A8"/>
    <w:rsid w:val="00EB35DA"/>
    <w:rsid w:val="00EB61BD"/>
    <w:rsid w:val="00EB6850"/>
    <w:rsid w:val="00EB7E40"/>
    <w:rsid w:val="00EC126F"/>
    <w:rsid w:val="00ED5B77"/>
    <w:rsid w:val="00ED6DAA"/>
    <w:rsid w:val="00EE0E33"/>
    <w:rsid w:val="00EE6908"/>
    <w:rsid w:val="00EF39CD"/>
    <w:rsid w:val="00EF594C"/>
    <w:rsid w:val="00F03319"/>
    <w:rsid w:val="00F04ACC"/>
    <w:rsid w:val="00F26DDE"/>
    <w:rsid w:val="00F349D6"/>
    <w:rsid w:val="00F40C2F"/>
    <w:rsid w:val="00F524B6"/>
    <w:rsid w:val="00F5411A"/>
    <w:rsid w:val="00F61BCA"/>
    <w:rsid w:val="00F64B3A"/>
    <w:rsid w:val="00F66417"/>
    <w:rsid w:val="00F7175C"/>
    <w:rsid w:val="00F90EBC"/>
    <w:rsid w:val="00F97E63"/>
    <w:rsid w:val="00FA1F1E"/>
    <w:rsid w:val="00FD1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5339B79-192A-4B00-B2FE-5043D320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locked="1" w:uiPriority="0"/>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2FC"/>
    <w:pPr>
      <w:spacing w:after="180" w:line="274" w:lineRule="auto"/>
    </w:pPr>
    <w:rPr>
      <w:sz w:val="21"/>
      <w:szCs w:val="22"/>
      <w:lang w:eastAsia="en-US"/>
    </w:rPr>
  </w:style>
  <w:style w:type="paragraph" w:styleId="1">
    <w:name w:val="heading 1"/>
    <w:basedOn w:val="a"/>
    <w:next w:val="a"/>
    <w:link w:val="10"/>
    <w:uiPriority w:val="99"/>
    <w:qFormat/>
    <w:rsid w:val="00684EC0"/>
    <w:pPr>
      <w:keepNext/>
      <w:keepLines/>
      <w:spacing w:before="360" w:after="0" w:line="240" w:lineRule="auto"/>
      <w:outlineLvl w:val="0"/>
    </w:pPr>
    <w:rPr>
      <w:rFonts w:ascii="Cambria" w:eastAsia="Times New Roman" w:hAnsi="Cambria"/>
      <w:bCs/>
      <w:color w:val="4F81BD"/>
      <w:spacing w:val="20"/>
      <w:sz w:val="32"/>
      <w:szCs w:val="28"/>
    </w:rPr>
  </w:style>
  <w:style w:type="paragraph" w:styleId="2">
    <w:name w:val="heading 2"/>
    <w:basedOn w:val="a"/>
    <w:next w:val="a"/>
    <w:link w:val="20"/>
    <w:uiPriority w:val="9"/>
    <w:qFormat/>
    <w:rsid w:val="00684EC0"/>
    <w:pPr>
      <w:keepNext/>
      <w:keepLines/>
      <w:spacing w:before="120" w:after="0" w:line="240" w:lineRule="auto"/>
      <w:outlineLvl w:val="1"/>
    </w:pPr>
    <w:rPr>
      <w:rFonts w:eastAsia="Times New Roman"/>
      <w:b/>
      <w:bCs/>
      <w:color w:val="4F81BD"/>
      <w:sz w:val="28"/>
      <w:szCs w:val="26"/>
    </w:rPr>
  </w:style>
  <w:style w:type="paragraph" w:styleId="3">
    <w:name w:val="heading 3"/>
    <w:basedOn w:val="a"/>
    <w:next w:val="a"/>
    <w:link w:val="30"/>
    <w:uiPriority w:val="99"/>
    <w:qFormat/>
    <w:rsid w:val="00684EC0"/>
    <w:pPr>
      <w:keepNext/>
      <w:keepLines/>
      <w:spacing w:before="20" w:after="0" w:line="240" w:lineRule="auto"/>
      <w:outlineLvl w:val="2"/>
    </w:pPr>
    <w:rPr>
      <w:rFonts w:ascii="Cambria" w:eastAsia="Times New Roman" w:hAnsi="Cambria"/>
      <w:bCs/>
      <w:color w:val="1F497D"/>
      <w:spacing w:val="14"/>
      <w:sz w:val="24"/>
    </w:rPr>
  </w:style>
  <w:style w:type="paragraph" w:styleId="4">
    <w:name w:val="heading 4"/>
    <w:basedOn w:val="a"/>
    <w:next w:val="a"/>
    <w:link w:val="40"/>
    <w:uiPriority w:val="99"/>
    <w:qFormat/>
    <w:rsid w:val="00684EC0"/>
    <w:pPr>
      <w:keepNext/>
      <w:keepLines/>
      <w:spacing w:before="200" w:after="0"/>
      <w:outlineLvl w:val="3"/>
    </w:pPr>
    <w:rPr>
      <w:rFonts w:eastAsia="Times New Roman"/>
      <w:b/>
      <w:bCs/>
      <w:i/>
      <w:iCs/>
      <w:color w:val="000000"/>
      <w:sz w:val="24"/>
    </w:rPr>
  </w:style>
  <w:style w:type="paragraph" w:styleId="5">
    <w:name w:val="heading 5"/>
    <w:basedOn w:val="a"/>
    <w:next w:val="a"/>
    <w:link w:val="50"/>
    <w:uiPriority w:val="99"/>
    <w:qFormat/>
    <w:rsid w:val="00684EC0"/>
    <w:pPr>
      <w:keepNext/>
      <w:keepLines/>
      <w:spacing w:before="200" w:after="0"/>
      <w:outlineLvl w:val="4"/>
    </w:pPr>
    <w:rPr>
      <w:rFonts w:ascii="Cambria" w:eastAsia="Times New Roman" w:hAnsi="Cambria"/>
      <w:color w:val="000000"/>
      <w:sz w:val="22"/>
    </w:rPr>
  </w:style>
  <w:style w:type="paragraph" w:styleId="6">
    <w:name w:val="heading 6"/>
    <w:basedOn w:val="a"/>
    <w:next w:val="a"/>
    <w:link w:val="60"/>
    <w:uiPriority w:val="99"/>
    <w:qFormat/>
    <w:rsid w:val="00684EC0"/>
    <w:pPr>
      <w:keepNext/>
      <w:keepLines/>
      <w:spacing w:before="200" w:after="0"/>
      <w:outlineLvl w:val="5"/>
    </w:pPr>
    <w:rPr>
      <w:rFonts w:ascii="Cambria" w:eastAsia="Times New Roman" w:hAnsi="Cambria"/>
      <w:iCs/>
      <w:color w:val="4F81BD"/>
      <w:sz w:val="22"/>
    </w:rPr>
  </w:style>
  <w:style w:type="paragraph" w:styleId="7">
    <w:name w:val="heading 7"/>
    <w:basedOn w:val="a"/>
    <w:next w:val="a"/>
    <w:link w:val="70"/>
    <w:uiPriority w:val="99"/>
    <w:qFormat/>
    <w:rsid w:val="00684EC0"/>
    <w:pPr>
      <w:keepNext/>
      <w:keepLines/>
      <w:spacing w:before="200" w:after="0"/>
      <w:outlineLvl w:val="6"/>
    </w:pPr>
    <w:rPr>
      <w:rFonts w:ascii="Cambria" w:eastAsia="Times New Roman" w:hAnsi="Cambria"/>
      <w:i/>
      <w:iCs/>
      <w:color w:val="000000"/>
      <w:sz w:val="22"/>
    </w:rPr>
  </w:style>
  <w:style w:type="paragraph" w:styleId="8">
    <w:name w:val="heading 8"/>
    <w:basedOn w:val="a"/>
    <w:next w:val="a"/>
    <w:link w:val="80"/>
    <w:uiPriority w:val="99"/>
    <w:qFormat/>
    <w:rsid w:val="00684EC0"/>
    <w:pPr>
      <w:keepNext/>
      <w:keepLines/>
      <w:spacing w:before="200" w:after="0"/>
      <w:outlineLvl w:val="7"/>
    </w:pPr>
    <w:rPr>
      <w:rFonts w:ascii="Cambria" w:eastAsia="Times New Roman" w:hAnsi="Cambria"/>
      <w:color w:val="000000"/>
      <w:sz w:val="20"/>
      <w:szCs w:val="20"/>
    </w:rPr>
  </w:style>
  <w:style w:type="paragraph" w:styleId="9">
    <w:name w:val="heading 9"/>
    <w:basedOn w:val="a"/>
    <w:next w:val="a"/>
    <w:link w:val="90"/>
    <w:uiPriority w:val="99"/>
    <w:qFormat/>
    <w:rsid w:val="00684EC0"/>
    <w:pPr>
      <w:keepNext/>
      <w:keepLines/>
      <w:spacing w:before="200" w:after="0"/>
      <w:outlineLvl w:val="8"/>
    </w:pPr>
    <w:rPr>
      <w:rFonts w:ascii="Cambria" w:eastAsia="Times New Roman" w:hAnsi="Cambria"/>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4EC0"/>
    <w:rPr>
      <w:rFonts w:ascii="Cambria" w:hAnsi="Cambria" w:cs="Times New Roman"/>
      <w:bCs/>
      <w:color w:val="4F81BD"/>
      <w:spacing w:val="20"/>
      <w:sz w:val="28"/>
      <w:szCs w:val="28"/>
    </w:rPr>
  </w:style>
  <w:style w:type="character" w:customStyle="1" w:styleId="20">
    <w:name w:val="Заголовок 2 Знак"/>
    <w:link w:val="2"/>
    <w:uiPriority w:val="9"/>
    <w:locked/>
    <w:rsid w:val="00684EC0"/>
    <w:rPr>
      <w:rFonts w:eastAsia="Times New Roman" w:cs="Times New Roman"/>
      <w:b/>
      <w:bCs/>
      <w:color w:val="4F81BD"/>
      <w:sz w:val="26"/>
      <w:szCs w:val="26"/>
    </w:rPr>
  </w:style>
  <w:style w:type="character" w:customStyle="1" w:styleId="30">
    <w:name w:val="Заголовок 3 Знак"/>
    <w:link w:val="3"/>
    <w:uiPriority w:val="99"/>
    <w:semiHidden/>
    <w:locked/>
    <w:rsid w:val="00684EC0"/>
    <w:rPr>
      <w:rFonts w:ascii="Cambria" w:hAnsi="Cambria" w:cs="Times New Roman"/>
      <w:bCs/>
      <w:color w:val="1F497D"/>
      <w:spacing w:val="14"/>
      <w:sz w:val="24"/>
    </w:rPr>
  </w:style>
  <w:style w:type="character" w:customStyle="1" w:styleId="40">
    <w:name w:val="Заголовок 4 Знак"/>
    <w:link w:val="4"/>
    <w:uiPriority w:val="99"/>
    <w:semiHidden/>
    <w:locked/>
    <w:rsid w:val="00684EC0"/>
    <w:rPr>
      <w:rFonts w:eastAsia="Times New Roman" w:cs="Times New Roman"/>
      <w:b/>
      <w:bCs/>
      <w:i/>
      <w:iCs/>
      <w:color w:val="000000"/>
      <w:sz w:val="24"/>
    </w:rPr>
  </w:style>
  <w:style w:type="character" w:customStyle="1" w:styleId="50">
    <w:name w:val="Заголовок 5 Знак"/>
    <w:link w:val="5"/>
    <w:uiPriority w:val="99"/>
    <w:semiHidden/>
    <w:locked/>
    <w:rsid w:val="00684EC0"/>
    <w:rPr>
      <w:rFonts w:ascii="Cambria" w:hAnsi="Cambria" w:cs="Times New Roman"/>
      <w:color w:val="000000"/>
    </w:rPr>
  </w:style>
  <w:style w:type="character" w:customStyle="1" w:styleId="60">
    <w:name w:val="Заголовок 6 Знак"/>
    <w:link w:val="6"/>
    <w:uiPriority w:val="99"/>
    <w:semiHidden/>
    <w:locked/>
    <w:rsid w:val="00684EC0"/>
    <w:rPr>
      <w:rFonts w:ascii="Cambria" w:hAnsi="Cambria" w:cs="Times New Roman"/>
      <w:iCs/>
      <w:color w:val="4F81BD"/>
    </w:rPr>
  </w:style>
  <w:style w:type="character" w:customStyle="1" w:styleId="70">
    <w:name w:val="Заголовок 7 Знак"/>
    <w:link w:val="7"/>
    <w:uiPriority w:val="99"/>
    <w:semiHidden/>
    <w:locked/>
    <w:rsid w:val="00684EC0"/>
    <w:rPr>
      <w:rFonts w:ascii="Cambria" w:hAnsi="Cambria" w:cs="Times New Roman"/>
      <w:i/>
      <w:iCs/>
      <w:color w:val="000000"/>
    </w:rPr>
  </w:style>
  <w:style w:type="character" w:customStyle="1" w:styleId="80">
    <w:name w:val="Заголовок 8 Знак"/>
    <w:link w:val="8"/>
    <w:uiPriority w:val="99"/>
    <w:semiHidden/>
    <w:locked/>
    <w:rsid w:val="00684EC0"/>
    <w:rPr>
      <w:rFonts w:ascii="Cambria" w:hAnsi="Cambria" w:cs="Times New Roman"/>
      <w:color w:val="000000"/>
      <w:sz w:val="20"/>
      <w:szCs w:val="20"/>
    </w:rPr>
  </w:style>
  <w:style w:type="character" w:customStyle="1" w:styleId="90">
    <w:name w:val="Заголовок 9 Знак"/>
    <w:link w:val="9"/>
    <w:uiPriority w:val="99"/>
    <w:semiHidden/>
    <w:locked/>
    <w:rsid w:val="00684EC0"/>
    <w:rPr>
      <w:rFonts w:ascii="Cambria" w:hAnsi="Cambria" w:cs="Times New Roman"/>
      <w:i/>
      <w:iCs/>
      <w:color w:val="000000"/>
      <w:sz w:val="20"/>
      <w:szCs w:val="20"/>
    </w:rPr>
  </w:style>
  <w:style w:type="paragraph" w:styleId="a3">
    <w:name w:val="header"/>
    <w:basedOn w:val="a"/>
    <w:link w:val="a4"/>
    <w:uiPriority w:val="99"/>
    <w:rsid w:val="006E231C"/>
    <w:pPr>
      <w:tabs>
        <w:tab w:val="center" w:pos="4677"/>
        <w:tab w:val="right" w:pos="9355"/>
      </w:tabs>
      <w:spacing w:after="0" w:line="240" w:lineRule="auto"/>
    </w:pPr>
  </w:style>
  <w:style w:type="character" w:customStyle="1" w:styleId="a4">
    <w:name w:val="Верхний колонтитул Знак"/>
    <w:link w:val="a3"/>
    <w:uiPriority w:val="99"/>
    <w:locked/>
    <w:rsid w:val="006E231C"/>
    <w:rPr>
      <w:rFonts w:cs="Times New Roman"/>
    </w:rPr>
  </w:style>
  <w:style w:type="paragraph" w:styleId="a5">
    <w:name w:val="footer"/>
    <w:basedOn w:val="a"/>
    <w:link w:val="a6"/>
    <w:uiPriority w:val="99"/>
    <w:rsid w:val="006E231C"/>
    <w:pPr>
      <w:tabs>
        <w:tab w:val="center" w:pos="4677"/>
        <w:tab w:val="right" w:pos="9355"/>
      </w:tabs>
      <w:spacing w:after="0" w:line="240" w:lineRule="auto"/>
    </w:pPr>
  </w:style>
  <w:style w:type="character" w:customStyle="1" w:styleId="a6">
    <w:name w:val="Нижний колонтитул Знак"/>
    <w:link w:val="a5"/>
    <w:uiPriority w:val="99"/>
    <w:locked/>
    <w:rsid w:val="006E231C"/>
    <w:rPr>
      <w:rFonts w:cs="Times New Roman"/>
    </w:rPr>
  </w:style>
  <w:style w:type="table" w:styleId="a7">
    <w:name w:val="Table Grid"/>
    <w:basedOn w:val="a1"/>
    <w:uiPriority w:val="99"/>
    <w:rsid w:val="00454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rsid w:val="0051235B"/>
    <w:pPr>
      <w:spacing w:after="0" w:line="240" w:lineRule="auto"/>
    </w:pPr>
    <w:rPr>
      <w:rFonts w:ascii="Times New Roman" w:eastAsia="Times New Roman" w:hAnsi="Times New Roman"/>
      <w:sz w:val="20"/>
      <w:szCs w:val="20"/>
    </w:rPr>
  </w:style>
  <w:style w:type="character" w:customStyle="1" w:styleId="a9">
    <w:name w:val="Текст сноски Знак"/>
    <w:link w:val="a8"/>
    <w:uiPriority w:val="99"/>
    <w:locked/>
    <w:rsid w:val="0051235B"/>
    <w:rPr>
      <w:rFonts w:ascii="Times New Roman" w:hAnsi="Times New Roman" w:cs="Times New Roman"/>
      <w:sz w:val="20"/>
      <w:szCs w:val="20"/>
    </w:rPr>
  </w:style>
  <w:style w:type="character" w:styleId="aa">
    <w:name w:val="footnote reference"/>
    <w:uiPriority w:val="99"/>
    <w:rsid w:val="0051235B"/>
    <w:rPr>
      <w:rFonts w:cs="Times New Roman"/>
      <w:vertAlign w:val="superscript"/>
    </w:rPr>
  </w:style>
  <w:style w:type="paragraph" w:styleId="ab">
    <w:name w:val="Balloon Text"/>
    <w:basedOn w:val="a"/>
    <w:link w:val="ac"/>
    <w:uiPriority w:val="99"/>
    <w:rsid w:val="0051235B"/>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51235B"/>
    <w:rPr>
      <w:rFonts w:ascii="Tahoma" w:hAnsi="Tahoma" w:cs="Tahoma"/>
      <w:sz w:val="16"/>
      <w:szCs w:val="16"/>
    </w:rPr>
  </w:style>
  <w:style w:type="paragraph" w:customStyle="1" w:styleId="p1">
    <w:name w:val="p1"/>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E95741"/>
    <w:rPr>
      <w:rFonts w:cs="Times New Roman"/>
    </w:rPr>
  </w:style>
  <w:style w:type="character" w:customStyle="1" w:styleId="FontStyle13">
    <w:name w:val="Font Style13"/>
    <w:uiPriority w:val="99"/>
    <w:rsid w:val="00E95741"/>
    <w:rPr>
      <w:rFonts w:ascii="Times New Roman" w:hAnsi="Times New Roman" w:cs="Times New Roman"/>
      <w:sz w:val="26"/>
      <w:szCs w:val="26"/>
    </w:rPr>
  </w:style>
  <w:style w:type="paragraph" w:styleId="ad">
    <w:name w:val="Body Text"/>
    <w:basedOn w:val="a"/>
    <w:link w:val="ae"/>
    <w:uiPriority w:val="99"/>
    <w:rsid w:val="00E95741"/>
    <w:pPr>
      <w:tabs>
        <w:tab w:val="left" w:pos="748"/>
      </w:tabs>
      <w:spacing w:after="0" w:line="240" w:lineRule="auto"/>
      <w:jc w:val="both"/>
    </w:pPr>
    <w:rPr>
      <w:rFonts w:ascii="Times New Roman" w:hAnsi="Times New Roman"/>
      <w:sz w:val="28"/>
      <w:szCs w:val="24"/>
      <w:lang w:eastAsia="ru-RU"/>
    </w:rPr>
  </w:style>
  <w:style w:type="character" w:customStyle="1" w:styleId="ae">
    <w:name w:val="Основной текст Знак"/>
    <w:link w:val="ad"/>
    <w:uiPriority w:val="99"/>
    <w:locked/>
    <w:rsid w:val="00E95741"/>
    <w:rPr>
      <w:rFonts w:ascii="Times New Roman" w:hAnsi="Times New Roman" w:cs="Times New Roman"/>
      <w:sz w:val="24"/>
      <w:szCs w:val="24"/>
      <w:lang w:eastAsia="ru-RU"/>
    </w:rPr>
  </w:style>
  <w:style w:type="paragraph" w:customStyle="1" w:styleId="p46">
    <w:name w:val="p46"/>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uiPriority w:val="99"/>
    <w:rsid w:val="00E95741"/>
    <w:rPr>
      <w:rFonts w:cs="Times New Roman"/>
    </w:rPr>
  </w:style>
  <w:style w:type="paragraph" w:customStyle="1" w:styleId="p8">
    <w:name w:val="p8"/>
    <w:basedOn w:val="a"/>
    <w:uiPriority w:val="99"/>
    <w:rsid w:val="00E957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7">
    <w:name w:val="s17"/>
    <w:uiPriority w:val="99"/>
    <w:rsid w:val="00E95741"/>
    <w:rPr>
      <w:rFonts w:cs="Times New Roman"/>
    </w:rPr>
  </w:style>
  <w:style w:type="character" w:customStyle="1" w:styleId="s12">
    <w:name w:val="s12"/>
    <w:uiPriority w:val="99"/>
    <w:rsid w:val="00E95741"/>
    <w:rPr>
      <w:rFonts w:cs="Times New Roman"/>
    </w:rPr>
  </w:style>
  <w:style w:type="paragraph" w:styleId="af">
    <w:name w:val="caption"/>
    <w:basedOn w:val="a"/>
    <w:next w:val="a"/>
    <w:uiPriority w:val="99"/>
    <w:qFormat/>
    <w:rsid w:val="00684EC0"/>
    <w:pPr>
      <w:spacing w:line="240" w:lineRule="auto"/>
    </w:pPr>
    <w:rPr>
      <w:rFonts w:ascii="Cambria" w:eastAsia="Times New Roman" w:hAnsi="Cambria"/>
      <w:bCs/>
      <w:smallCaps/>
      <w:color w:val="1F497D"/>
      <w:spacing w:val="6"/>
      <w:sz w:val="22"/>
      <w:szCs w:val="18"/>
      <w:lang w:bidi="hi-IN"/>
    </w:rPr>
  </w:style>
  <w:style w:type="paragraph" w:styleId="af0">
    <w:name w:val="Title"/>
    <w:basedOn w:val="a"/>
    <w:next w:val="a"/>
    <w:link w:val="af1"/>
    <w:uiPriority w:val="99"/>
    <w:qFormat/>
    <w:rsid w:val="00684EC0"/>
    <w:pPr>
      <w:spacing w:after="120" w:line="240" w:lineRule="auto"/>
      <w:contextualSpacing/>
    </w:pPr>
    <w:rPr>
      <w:rFonts w:ascii="Cambria" w:eastAsia="Times New Roman" w:hAnsi="Cambria"/>
      <w:color w:val="1F497D"/>
      <w:spacing w:val="30"/>
      <w:kern w:val="28"/>
      <w:sz w:val="96"/>
      <w:szCs w:val="52"/>
    </w:rPr>
  </w:style>
  <w:style w:type="character" w:customStyle="1" w:styleId="af1">
    <w:name w:val="Название Знак"/>
    <w:link w:val="af0"/>
    <w:uiPriority w:val="99"/>
    <w:locked/>
    <w:rsid w:val="00684EC0"/>
    <w:rPr>
      <w:rFonts w:ascii="Cambria" w:hAnsi="Cambria" w:cs="Times New Roman"/>
      <w:color w:val="1F497D"/>
      <w:spacing w:val="30"/>
      <w:kern w:val="28"/>
      <w:sz w:val="52"/>
      <w:szCs w:val="52"/>
    </w:rPr>
  </w:style>
  <w:style w:type="paragraph" w:styleId="af2">
    <w:name w:val="Subtitle"/>
    <w:basedOn w:val="a"/>
    <w:next w:val="a"/>
    <w:link w:val="af3"/>
    <w:uiPriority w:val="99"/>
    <w:qFormat/>
    <w:rsid w:val="00684EC0"/>
    <w:pPr>
      <w:numPr>
        <w:ilvl w:val="1"/>
      </w:numPr>
    </w:pPr>
    <w:rPr>
      <w:rFonts w:eastAsia="Times New Roman"/>
      <w:iCs/>
      <w:color w:val="1F497D"/>
      <w:sz w:val="40"/>
      <w:szCs w:val="24"/>
      <w:lang w:bidi="hi-IN"/>
    </w:rPr>
  </w:style>
  <w:style w:type="character" w:customStyle="1" w:styleId="af3">
    <w:name w:val="Подзаголовок Знак"/>
    <w:link w:val="af2"/>
    <w:uiPriority w:val="99"/>
    <w:locked/>
    <w:rsid w:val="00684EC0"/>
    <w:rPr>
      <w:rFonts w:eastAsia="Times New Roman" w:cs="Times New Roman"/>
      <w:iCs/>
      <w:color w:val="1F497D"/>
      <w:sz w:val="24"/>
      <w:szCs w:val="24"/>
      <w:lang w:bidi="hi-IN"/>
    </w:rPr>
  </w:style>
  <w:style w:type="character" w:styleId="af4">
    <w:name w:val="Strong"/>
    <w:uiPriority w:val="22"/>
    <w:qFormat/>
    <w:rsid w:val="00684EC0"/>
    <w:rPr>
      <w:rFonts w:cs="Times New Roman"/>
      <w:bCs/>
      <w:i/>
      <w:color w:val="1F497D"/>
    </w:rPr>
  </w:style>
  <w:style w:type="character" w:styleId="af5">
    <w:name w:val="Emphasis"/>
    <w:uiPriority w:val="20"/>
    <w:qFormat/>
    <w:rsid w:val="00684EC0"/>
    <w:rPr>
      <w:rFonts w:cs="Times New Roman"/>
      <w:b/>
      <w:i/>
      <w:iCs/>
    </w:rPr>
  </w:style>
  <w:style w:type="paragraph" w:styleId="af6">
    <w:name w:val="No Spacing"/>
    <w:link w:val="af7"/>
    <w:uiPriority w:val="99"/>
    <w:qFormat/>
    <w:rsid w:val="00684EC0"/>
    <w:rPr>
      <w:sz w:val="22"/>
      <w:szCs w:val="22"/>
      <w:lang w:eastAsia="en-US"/>
    </w:rPr>
  </w:style>
  <w:style w:type="character" w:customStyle="1" w:styleId="af7">
    <w:name w:val="Без интервала Знак"/>
    <w:link w:val="af6"/>
    <w:uiPriority w:val="99"/>
    <w:locked/>
    <w:rsid w:val="00684EC0"/>
    <w:rPr>
      <w:rFonts w:cs="Times New Roman"/>
      <w:sz w:val="22"/>
      <w:szCs w:val="22"/>
      <w:lang w:val="ru-RU" w:eastAsia="en-US" w:bidi="ar-SA"/>
    </w:rPr>
  </w:style>
  <w:style w:type="paragraph" w:styleId="af8">
    <w:name w:val="List Paragraph"/>
    <w:basedOn w:val="a"/>
    <w:uiPriority w:val="99"/>
    <w:qFormat/>
    <w:rsid w:val="00684EC0"/>
    <w:pPr>
      <w:spacing w:line="240" w:lineRule="auto"/>
      <w:ind w:left="720" w:hanging="288"/>
      <w:contextualSpacing/>
    </w:pPr>
    <w:rPr>
      <w:color w:val="1F497D"/>
    </w:rPr>
  </w:style>
  <w:style w:type="paragraph" w:styleId="21">
    <w:name w:val="Quote"/>
    <w:basedOn w:val="a"/>
    <w:next w:val="a"/>
    <w:link w:val="22"/>
    <w:uiPriority w:val="99"/>
    <w:qFormat/>
    <w:rsid w:val="00684EC0"/>
    <w:pPr>
      <w:spacing w:after="0" w:line="360" w:lineRule="auto"/>
      <w:jc w:val="center"/>
    </w:pPr>
    <w:rPr>
      <w:rFonts w:eastAsia="Times New Roman"/>
      <w:b/>
      <w:i/>
      <w:iCs/>
      <w:color w:val="4F81BD"/>
      <w:sz w:val="26"/>
      <w:lang w:bidi="hi-IN"/>
    </w:rPr>
  </w:style>
  <w:style w:type="character" w:customStyle="1" w:styleId="22">
    <w:name w:val="Цитата 2 Знак"/>
    <w:link w:val="21"/>
    <w:uiPriority w:val="99"/>
    <w:locked/>
    <w:rsid w:val="00684EC0"/>
    <w:rPr>
      <w:rFonts w:eastAsia="Times New Roman" w:cs="Times New Roman"/>
      <w:b/>
      <w:i/>
      <w:iCs/>
      <w:color w:val="4F81BD"/>
      <w:sz w:val="26"/>
      <w:lang w:bidi="hi-IN"/>
    </w:rPr>
  </w:style>
  <w:style w:type="paragraph" w:styleId="af9">
    <w:name w:val="Intense Quote"/>
    <w:basedOn w:val="a"/>
    <w:next w:val="a"/>
    <w:link w:val="afa"/>
    <w:uiPriority w:val="99"/>
    <w:qFormat/>
    <w:rsid w:val="00684EC0"/>
    <w:pPr>
      <w:pBdr>
        <w:top w:val="single" w:sz="36" w:space="8" w:color="4F81BD"/>
        <w:left w:val="single" w:sz="36" w:space="8" w:color="4F81BD"/>
        <w:bottom w:val="single" w:sz="36" w:space="8" w:color="4F81BD"/>
        <w:right w:val="single" w:sz="36" w:space="8" w:color="4F81BD"/>
      </w:pBdr>
      <w:shd w:val="clear" w:color="auto" w:fill="4F81BD"/>
      <w:spacing w:before="200" w:after="200" w:line="360" w:lineRule="auto"/>
      <w:ind w:left="259" w:right="259"/>
      <w:jc w:val="center"/>
    </w:pPr>
    <w:rPr>
      <w:rFonts w:ascii="Cambria" w:eastAsia="Times New Roman" w:hAnsi="Cambria"/>
      <w:bCs/>
      <w:iCs/>
      <w:color w:val="FFFFFF"/>
      <w:sz w:val="28"/>
      <w:lang w:bidi="hi-IN"/>
    </w:rPr>
  </w:style>
  <w:style w:type="character" w:customStyle="1" w:styleId="afa">
    <w:name w:val="Выделенная цитата Знак"/>
    <w:link w:val="af9"/>
    <w:uiPriority w:val="99"/>
    <w:locked/>
    <w:rsid w:val="00684EC0"/>
    <w:rPr>
      <w:rFonts w:ascii="Cambria" w:hAnsi="Cambria" w:cs="Times New Roman"/>
      <w:bCs/>
      <w:iCs/>
      <w:color w:val="FFFFFF"/>
      <w:sz w:val="28"/>
      <w:shd w:val="clear" w:color="auto" w:fill="4F81BD"/>
      <w:lang w:bidi="hi-IN"/>
    </w:rPr>
  </w:style>
  <w:style w:type="character" w:styleId="afb">
    <w:name w:val="Subtle Emphasis"/>
    <w:uiPriority w:val="99"/>
    <w:qFormat/>
    <w:rsid w:val="00684EC0"/>
    <w:rPr>
      <w:rFonts w:cs="Times New Roman"/>
      <w:i/>
      <w:iCs/>
      <w:color w:val="000000"/>
    </w:rPr>
  </w:style>
  <w:style w:type="character" w:styleId="afc">
    <w:name w:val="Intense Emphasis"/>
    <w:uiPriority w:val="99"/>
    <w:qFormat/>
    <w:rsid w:val="00684EC0"/>
    <w:rPr>
      <w:rFonts w:cs="Times New Roman"/>
      <w:b/>
      <w:bCs/>
      <w:i/>
      <w:iCs/>
      <w:color w:val="4F81BD"/>
    </w:rPr>
  </w:style>
  <w:style w:type="character" w:styleId="afd">
    <w:name w:val="Subtle Reference"/>
    <w:uiPriority w:val="99"/>
    <w:qFormat/>
    <w:rsid w:val="00684EC0"/>
    <w:rPr>
      <w:rFonts w:cs="Times New Roman"/>
      <w:smallCaps/>
      <w:color w:val="000000"/>
      <w:u w:val="single"/>
    </w:rPr>
  </w:style>
  <w:style w:type="character" w:styleId="afe">
    <w:name w:val="Intense Reference"/>
    <w:uiPriority w:val="99"/>
    <w:qFormat/>
    <w:rsid w:val="00684EC0"/>
    <w:rPr>
      <w:rFonts w:cs="Times New Roman"/>
      <w:bCs/>
      <w:smallCaps/>
      <w:color w:val="4F81BD"/>
      <w:spacing w:val="5"/>
      <w:u w:val="single"/>
    </w:rPr>
  </w:style>
  <w:style w:type="character" w:styleId="aff">
    <w:name w:val="Book Title"/>
    <w:uiPriority w:val="99"/>
    <w:qFormat/>
    <w:rsid w:val="00684EC0"/>
    <w:rPr>
      <w:rFonts w:cs="Times New Roman"/>
      <w:b/>
      <w:bCs/>
      <w:caps/>
      <w:color w:val="1F497D"/>
      <w:spacing w:val="10"/>
    </w:rPr>
  </w:style>
  <w:style w:type="paragraph" w:styleId="aff0">
    <w:name w:val="TOC Heading"/>
    <w:basedOn w:val="1"/>
    <w:next w:val="a"/>
    <w:uiPriority w:val="99"/>
    <w:qFormat/>
    <w:rsid w:val="00684EC0"/>
    <w:pPr>
      <w:spacing w:before="480" w:line="264" w:lineRule="auto"/>
      <w:outlineLvl w:val="9"/>
    </w:pPr>
    <w:rPr>
      <w:b/>
    </w:rPr>
  </w:style>
  <w:style w:type="paragraph" w:styleId="aff1">
    <w:name w:val="Body Text Indent"/>
    <w:basedOn w:val="a"/>
    <w:link w:val="aff2"/>
    <w:uiPriority w:val="99"/>
    <w:semiHidden/>
    <w:rsid w:val="00CF1E23"/>
    <w:pPr>
      <w:spacing w:after="120"/>
      <w:ind w:left="283"/>
    </w:pPr>
  </w:style>
  <w:style w:type="character" w:customStyle="1" w:styleId="aff2">
    <w:name w:val="Основной текст с отступом Знак"/>
    <w:link w:val="aff1"/>
    <w:uiPriority w:val="99"/>
    <w:semiHidden/>
    <w:locked/>
    <w:rsid w:val="00CF1E23"/>
    <w:rPr>
      <w:rFonts w:cs="Times New Roman"/>
      <w:sz w:val="21"/>
    </w:rPr>
  </w:style>
  <w:style w:type="character" w:styleId="aff3">
    <w:name w:val="Hyperlink"/>
    <w:uiPriority w:val="99"/>
    <w:rsid w:val="0020037A"/>
    <w:rPr>
      <w:rFonts w:cs="Times New Roman"/>
      <w:color w:val="0000FF"/>
      <w:u w:val="single"/>
    </w:rPr>
  </w:style>
  <w:style w:type="table" w:styleId="aff4">
    <w:name w:val="Light Shading"/>
    <w:basedOn w:val="a1"/>
    <w:uiPriority w:val="99"/>
    <w:rsid w:val="00345B96"/>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ConsPlusTitle">
    <w:name w:val="ConsPlusTitle"/>
    <w:uiPriority w:val="99"/>
    <w:rsid w:val="001252FC"/>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uiPriority w:val="99"/>
    <w:rsid w:val="001252FC"/>
    <w:pPr>
      <w:widowControl w:val="0"/>
      <w:autoSpaceDE w:val="0"/>
      <w:autoSpaceDN w:val="0"/>
      <w:adjustRightInd w:val="0"/>
    </w:pPr>
    <w:rPr>
      <w:rFonts w:ascii="Arial" w:eastAsia="Times New Roman" w:hAnsi="Arial" w:cs="Arial"/>
      <w:sz w:val="16"/>
      <w:szCs w:val="16"/>
    </w:rPr>
  </w:style>
  <w:style w:type="paragraph" w:customStyle="1" w:styleId="aff5">
    <w:name w:val="Îáû÷íûé"/>
    <w:uiPriority w:val="99"/>
    <w:rsid w:val="00D152A2"/>
    <w:pPr>
      <w:suppressAutoHyphens/>
    </w:pPr>
    <w:rPr>
      <w:rFonts w:ascii="Times New Roman" w:eastAsia="Times New Roman" w:hAnsi="Times New Roman"/>
      <w:lang w:eastAsia="zh-CN"/>
    </w:rPr>
  </w:style>
  <w:style w:type="paragraph" w:styleId="aff6">
    <w:name w:val="Normal (Web)"/>
    <w:basedOn w:val="a"/>
    <w:uiPriority w:val="99"/>
    <w:semiHidden/>
    <w:rsid w:val="000A116B"/>
    <w:rPr>
      <w:rFonts w:ascii="Times New Roman" w:hAnsi="Times New Roman"/>
      <w:sz w:val="24"/>
      <w:szCs w:val="24"/>
    </w:rPr>
  </w:style>
  <w:style w:type="numbering" w:customStyle="1" w:styleId="11">
    <w:name w:val="Нет списка1"/>
    <w:next w:val="a2"/>
    <w:uiPriority w:val="99"/>
    <w:semiHidden/>
    <w:unhideWhenUsed/>
    <w:rsid w:val="00884755"/>
  </w:style>
  <w:style w:type="character" w:customStyle="1" w:styleId="news-title">
    <w:name w:val="news-title"/>
    <w:rsid w:val="00884755"/>
  </w:style>
  <w:style w:type="character" w:styleId="aff7">
    <w:name w:val="FollowedHyperlink"/>
    <w:uiPriority w:val="99"/>
    <w:semiHidden/>
    <w:unhideWhenUsed/>
    <w:rsid w:val="00884755"/>
    <w:rPr>
      <w:color w:val="800080"/>
      <w:u w:val="single"/>
    </w:rPr>
  </w:style>
  <w:style w:type="paragraph" w:styleId="z-">
    <w:name w:val="HTML Top of Form"/>
    <w:basedOn w:val="a"/>
    <w:next w:val="a"/>
    <w:link w:val="z-0"/>
    <w:hidden/>
    <w:uiPriority w:val="99"/>
    <w:semiHidden/>
    <w:unhideWhenUsed/>
    <w:rsid w:val="0088475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84755"/>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88475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84755"/>
    <w:rPr>
      <w:rFonts w:ascii="Arial" w:eastAsia="Times New Roman" w:hAnsi="Arial" w:cs="Arial"/>
      <w:vanish/>
      <w:sz w:val="16"/>
      <w:szCs w:val="16"/>
    </w:rPr>
  </w:style>
  <w:style w:type="paragraph" w:styleId="23">
    <w:name w:val="Body Text 2"/>
    <w:basedOn w:val="a"/>
    <w:link w:val="24"/>
    <w:uiPriority w:val="99"/>
    <w:semiHidden/>
    <w:unhideWhenUsed/>
    <w:rsid w:val="00281DE5"/>
    <w:pPr>
      <w:spacing w:after="120" w:line="480" w:lineRule="auto"/>
    </w:pPr>
  </w:style>
  <w:style w:type="character" w:customStyle="1" w:styleId="24">
    <w:name w:val="Основной текст 2 Знак"/>
    <w:basedOn w:val="a0"/>
    <w:link w:val="23"/>
    <w:uiPriority w:val="99"/>
    <w:semiHidden/>
    <w:rsid w:val="00281DE5"/>
    <w:rPr>
      <w:sz w:val="21"/>
      <w:szCs w:val="22"/>
      <w:lang w:eastAsia="en-US"/>
    </w:rPr>
  </w:style>
  <w:style w:type="paragraph" w:customStyle="1" w:styleId="xl98">
    <w:name w:val="xl98"/>
    <w:basedOn w:val="a"/>
    <w:rsid w:val="00A45170"/>
    <w:pPr>
      <w:spacing w:before="100" w:beforeAutospacing="1" w:after="100" w:afterAutospacing="1" w:line="240" w:lineRule="auto"/>
    </w:pPr>
    <w:rPr>
      <w:rFonts w:eastAsia="Times New Roman"/>
      <w:color w:val="000000"/>
      <w:sz w:val="24"/>
      <w:szCs w:val="24"/>
      <w:lang w:eastAsia="ru-RU"/>
    </w:rPr>
  </w:style>
  <w:style w:type="paragraph" w:customStyle="1" w:styleId="xl99">
    <w:name w:val="xl9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0">
    <w:name w:val="xl10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1">
    <w:name w:val="xl10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02">
    <w:name w:val="xl10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03">
    <w:name w:val="xl103"/>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04">
    <w:name w:val="xl10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5">
    <w:name w:val="xl10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06">
    <w:name w:val="xl10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0"/>
      <w:szCs w:val="20"/>
      <w:lang w:eastAsia="ru-RU"/>
    </w:rPr>
  </w:style>
  <w:style w:type="paragraph" w:customStyle="1" w:styleId="xl107">
    <w:name w:val="xl107"/>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i/>
      <w:iCs/>
      <w:color w:val="000000"/>
      <w:sz w:val="24"/>
      <w:szCs w:val="24"/>
      <w:lang w:eastAsia="ru-RU"/>
    </w:rPr>
  </w:style>
  <w:style w:type="paragraph" w:customStyle="1" w:styleId="xl108">
    <w:name w:val="xl108"/>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customStyle="1" w:styleId="xl109">
    <w:name w:val="xl109"/>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0">
    <w:name w:val="xl110"/>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i/>
      <w:iCs/>
      <w:color w:val="000000"/>
      <w:sz w:val="20"/>
      <w:szCs w:val="20"/>
      <w:lang w:eastAsia="ru-RU"/>
    </w:rPr>
  </w:style>
  <w:style w:type="paragraph" w:customStyle="1" w:styleId="xl111">
    <w:name w:val="xl111"/>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12">
    <w:name w:val="xl112"/>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b/>
      <w:bCs/>
      <w:color w:val="000000"/>
      <w:sz w:val="20"/>
      <w:szCs w:val="20"/>
      <w:lang w:eastAsia="ru-RU"/>
    </w:rPr>
  </w:style>
  <w:style w:type="paragraph" w:customStyle="1" w:styleId="xl113">
    <w:name w:val="xl113"/>
    <w:basedOn w:val="a"/>
    <w:rsid w:val="00A45170"/>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14">
    <w:name w:val="xl114"/>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5">
    <w:name w:val="xl115"/>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6">
    <w:name w:val="xl116"/>
    <w:basedOn w:val="a"/>
    <w:rsid w:val="00A451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7">
    <w:name w:val="xl117"/>
    <w:basedOn w:val="a"/>
    <w:rsid w:val="00A45170"/>
    <w:pPr>
      <w:spacing w:before="100" w:beforeAutospacing="1" w:after="100" w:afterAutospacing="1" w:line="240" w:lineRule="auto"/>
      <w:jc w:val="right"/>
      <w:textAlignment w:val="top"/>
    </w:pPr>
    <w:rPr>
      <w:rFonts w:ascii="Times New Roman" w:eastAsia="Times New Roman" w:hAnsi="Times New Roman"/>
      <w:sz w:val="20"/>
      <w:szCs w:val="20"/>
      <w:lang w:eastAsia="ru-RU"/>
    </w:rPr>
  </w:style>
  <w:style w:type="paragraph" w:customStyle="1" w:styleId="xl118">
    <w:name w:val="xl118"/>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19">
    <w:name w:val="xl119"/>
    <w:basedOn w:val="a"/>
    <w:rsid w:val="00A45170"/>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0">
    <w:name w:val="xl120"/>
    <w:basedOn w:val="a"/>
    <w:rsid w:val="00A45170"/>
    <w:pP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121">
    <w:name w:val="xl121"/>
    <w:basedOn w:val="a"/>
    <w:rsid w:val="00A45170"/>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22">
    <w:name w:val="xl122"/>
    <w:basedOn w:val="a"/>
    <w:rsid w:val="004D7AE6"/>
    <w:pPr>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23">
    <w:name w:val="xl123"/>
    <w:basedOn w:val="a"/>
    <w:rsid w:val="004D7AE6"/>
    <w:pPr>
      <w:spacing w:before="100" w:beforeAutospacing="1" w:after="100" w:afterAutospacing="1" w:line="240" w:lineRule="auto"/>
      <w:jc w:val="right"/>
      <w:textAlignment w:val="top"/>
    </w:pPr>
    <w:rPr>
      <w:rFonts w:ascii="Times New Roman" w:eastAsia="Times New Roman" w:hAnsi="Times New Roman"/>
      <w:color w:val="000000"/>
      <w:sz w:val="20"/>
      <w:szCs w:val="20"/>
      <w:lang w:eastAsia="ru-RU"/>
    </w:rPr>
  </w:style>
  <w:style w:type="paragraph" w:customStyle="1" w:styleId="xl124">
    <w:name w:val="xl124"/>
    <w:basedOn w:val="a"/>
    <w:rsid w:val="004D7AE6"/>
    <w:pPr>
      <w:spacing w:before="100" w:beforeAutospacing="1" w:after="100" w:afterAutospacing="1" w:line="240" w:lineRule="auto"/>
      <w:jc w:val="center"/>
    </w:pPr>
    <w:rPr>
      <w:rFonts w:ascii="Times New Roman" w:eastAsia="Times New Roman" w:hAnsi="Times New Roman"/>
      <w:b/>
      <w:bCs/>
      <w:color w:val="000000"/>
      <w:sz w:val="24"/>
      <w:szCs w:val="24"/>
      <w:lang w:eastAsia="ru-RU"/>
    </w:rPr>
  </w:style>
  <w:style w:type="paragraph" w:customStyle="1" w:styleId="xl125">
    <w:name w:val="xl125"/>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26">
    <w:name w:val="xl126"/>
    <w:basedOn w:val="a"/>
    <w:rsid w:val="004D7AE6"/>
    <w:pPr>
      <w:spacing w:before="100" w:beforeAutospacing="1" w:after="100" w:afterAutospacing="1" w:line="240" w:lineRule="auto"/>
      <w:jc w:val="right"/>
    </w:pPr>
    <w:rPr>
      <w:rFonts w:ascii="Times New Roman" w:eastAsia="Times New Roman" w:hAnsi="Times New Roman"/>
      <w:color w:val="000000"/>
      <w:sz w:val="20"/>
      <w:szCs w:val="20"/>
      <w:lang w:eastAsia="ru-RU"/>
    </w:rPr>
  </w:style>
  <w:style w:type="paragraph" w:customStyle="1" w:styleId="xl127">
    <w:name w:val="xl127"/>
    <w:basedOn w:val="a"/>
    <w:rsid w:val="004D7A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table" w:customStyle="1" w:styleId="12">
    <w:name w:val="Сетка таблицы1"/>
    <w:basedOn w:val="a1"/>
    <w:next w:val="a7"/>
    <w:uiPriority w:val="59"/>
    <w:rsid w:val="00E320B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B2609A"/>
    <w:pPr>
      <w:spacing w:after="120" w:line="480" w:lineRule="auto"/>
      <w:ind w:left="283"/>
    </w:pPr>
  </w:style>
  <w:style w:type="character" w:customStyle="1" w:styleId="26">
    <w:name w:val="Основной текст с отступом 2 Знак"/>
    <w:basedOn w:val="a0"/>
    <w:link w:val="25"/>
    <w:uiPriority w:val="99"/>
    <w:semiHidden/>
    <w:rsid w:val="00B2609A"/>
    <w:rPr>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0032">
      <w:bodyDiv w:val="1"/>
      <w:marLeft w:val="0"/>
      <w:marRight w:val="0"/>
      <w:marTop w:val="0"/>
      <w:marBottom w:val="0"/>
      <w:divBdr>
        <w:top w:val="none" w:sz="0" w:space="0" w:color="auto"/>
        <w:left w:val="none" w:sz="0" w:space="0" w:color="auto"/>
        <w:bottom w:val="none" w:sz="0" w:space="0" w:color="auto"/>
        <w:right w:val="none" w:sz="0" w:space="0" w:color="auto"/>
      </w:divBdr>
    </w:div>
    <w:div w:id="280302610">
      <w:bodyDiv w:val="1"/>
      <w:marLeft w:val="0"/>
      <w:marRight w:val="0"/>
      <w:marTop w:val="0"/>
      <w:marBottom w:val="0"/>
      <w:divBdr>
        <w:top w:val="none" w:sz="0" w:space="0" w:color="auto"/>
        <w:left w:val="none" w:sz="0" w:space="0" w:color="auto"/>
        <w:bottom w:val="none" w:sz="0" w:space="0" w:color="auto"/>
        <w:right w:val="none" w:sz="0" w:space="0" w:color="auto"/>
      </w:divBdr>
      <w:divsChild>
        <w:div w:id="1724139067">
          <w:marLeft w:val="0"/>
          <w:marRight w:val="0"/>
          <w:marTop w:val="0"/>
          <w:marBottom w:val="0"/>
          <w:divBdr>
            <w:top w:val="none" w:sz="0" w:space="0" w:color="auto"/>
            <w:left w:val="none" w:sz="0" w:space="0" w:color="auto"/>
            <w:bottom w:val="none" w:sz="0" w:space="0" w:color="auto"/>
            <w:right w:val="none" w:sz="0" w:space="0" w:color="auto"/>
          </w:divBdr>
        </w:div>
        <w:div w:id="1391803362">
          <w:marLeft w:val="0"/>
          <w:marRight w:val="0"/>
          <w:marTop w:val="0"/>
          <w:marBottom w:val="0"/>
          <w:divBdr>
            <w:top w:val="none" w:sz="0" w:space="0" w:color="auto"/>
            <w:left w:val="none" w:sz="0" w:space="0" w:color="auto"/>
            <w:bottom w:val="none" w:sz="0" w:space="0" w:color="auto"/>
            <w:right w:val="none" w:sz="0" w:space="0" w:color="auto"/>
          </w:divBdr>
        </w:div>
        <w:div w:id="1861695276">
          <w:marLeft w:val="0"/>
          <w:marRight w:val="0"/>
          <w:marTop w:val="0"/>
          <w:marBottom w:val="0"/>
          <w:divBdr>
            <w:top w:val="none" w:sz="0" w:space="0" w:color="auto"/>
            <w:left w:val="none" w:sz="0" w:space="0" w:color="auto"/>
            <w:bottom w:val="none" w:sz="0" w:space="0" w:color="auto"/>
            <w:right w:val="none" w:sz="0" w:space="0" w:color="auto"/>
          </w:divBdr>
        </w:div>
        <w:div w:id="485822473">
          <w:marLeft w:val="0"/>
          <w:marRight w:val="0"/>
          <w:marTop w:val="0"/>
          <w:marBottom w:val="0"/>
          <w:divBdr>
            <w:top w:val="none" w:sz="0" w:space="0" w:color="auto"/>
            <w:left w:val="none" w:sz="0" w:space="0" w:color="auto"/>
            <w:bottom w:val="none" w:sz="0" w:space="0" w:color="auto"/>
            <w:right w:val="none" w:sz="0" w:space="0" w:color="auto"/>
          </w:divBdr>
        </w:div>
        <w:div w:id="1214007274">
          <w:marLeft w:val="0"/>
          <w:marRight w:val="0"/>
          <w:marTop w:val="0"/>
          <w:marBottom w:val="0"/>
          <w:divBdr>
            <w:top w:val="none" w:sz="0" w:space="0" w:color="auto"/>
            <w:left w:val="none" w:sz="0" w:space="0" w:color="auto"/>
            <w:bottom w:val="none" w:sz="0" w:space="0" w:color="auto"/>
            <w:right w:val="none" w:sz="0" w:space="0" w:color="auto"/>
          </w:divBdr>
        </w:div>
        <w:div w:id="16929033">
          <w:marLeft w:val="0"/>
          <w:marRight w:val="0"/>
          <w:marTop w:val="0"/>
          <w:marBottom w:val="0"/>
          <w:divBdr>
            <w:top w:val="none" w:sz="0" w:space="0" w:color="auto"/>
            <w:left w:val="none" w:sz="0" w:space="0" w:color="auto"/>
            <w:bottom w:val="none" w:sz="0" w:space="0" w:color="auto"/>
            <w:right w:val="none" w:sz="0" w:space="0" w:color="auto"/>
          </w:divBdr>
        </w:div>
        <w:div w:id="1440491263">
          <w:marLeft w:val="0"/>
          <w:marRight w:val="0"/>
          <w:marTop w:val="0"/>
          <w:marBottom w:val="0"/>
          <w:divBdr>
            <w:top w:val="none" w:sz="0" w:space="0" w:color="auto"/>
            <w:left w:val="none" w:sz="0" w:space="0" w:color="auto"/>
            <w:bottom w:val="none" w:sz="0" w:space="0" w:color="auto"/>
            <w:right w:val="none" w:sz="0" w:space="0" w:color="auto"/>
          </w:divBdr>
        </w:div>
        <w:div w:id="488059977">
          <w:marLeft w:val="0"/>
          <w:marRight w:val="0"/>
          <w:marTop w:val="0"/>
          <w:marBottom w:val="0"/>
          <w:divBdr>
            <w:top w:val="none" w:sz="0" w:space="0" w:color="auto"/>
            <w:left w:val="none" w:sz="0" w:space="0" w:color="auto"/>
            <w:bottom w:val="none" w:sz="0" w:space="0" w:color="auto"/>
            <w:right w:val="none" w:sz="0" w:space="0" w:color="auto"/>
          </w:divBdr>
        </w:div>
        <w:div w:id="1666198755">
          <w:marLeft w:val="0"/>
          <w:marRight w:val="0"/>
          <w:marTop w:val="0"/>
          <w:marBottom w:val="0"/>
          <w:divBdr>
            <w:top w:val="none" w:sz="0" w:space="0" w:color="auto"/>
            <w:left w:val="none" w:sz="0" w:space="0" w:color="auto"/>
            <w:bottom w:val="none" w:sz="0" w:space="0" w:color="auto"/>
            <w:right w:val="none" w:sz="0" w:space="0" w:color="auto"/>
          </w:divBdr>
        </w:div>
        <w:div w:id="346834806">
          <w:marLeft w:val="0"/>
          <w:marRight w:val="0"/>
          <w:marTop w:val="0"/>
          <w:marBottom w:val="0"/>
          <w:divBdr>
            <w:top w:val="none" w:sz="0" w:space="0" w:color="auto"/>
            <w:left w:val="none" w:sz="0" w:space="0" w:color="auto"/>
            <w:bottom w:val="none" w:sz="0" w:space="0" w:color="auto"/>
            <w:right w:val="none" w:sz="0" w:space="0" w:color="auto"/>
          </w:divBdr>
        </w:div>
        <w:div w:id="450898666">
          <w:marLeft w:val="0"/>
          <w:marRight w:val="0"/>
          <w:marTop w:val="0"/>
          <w:marBottom w:val="0"/>
          <w:divBdr>
            <w:top w:val="none" w:sz="0" w:space="0" w:color="auto"/>
            <w:left w:val="none" w:sz="0" w:space="0" w:color="auto"/>
            <w:bottom w:val="none" w:sz="0" w:space="0" w:color="auto"/>
            <w:right w:val="none" w:sz="0" w:space="0" w:color="auto"/>
          </w:divBdr>
        </w:div>
        <w:div w:id="1706902607">
          <w:marLeft w:val="0"/>
          <w:marRight w:val="0"/>
          <w:marTop w:val="0"/>
          <w:marBottom w:val="0"/>
          <w:divBdr>
            <w:top w:val="none" w:sz="0" w:space="0" w:color="auto"/>
            <w:left w:val="none" w:sz="0" w:space="0" w:color="auto"/>
            <w:bottom w:val="none" w:sz="0" w:space="0" w:color="auto"/>
            <w:right w:val="none" w:sz="0" w:space="0" w:color="auto"/>
          </w:divBdr>
        </w:div>
        <w:div w:id="579486198">
          <w:marLeft w:val="0"/>
          <w:marRight w:val="0"/>
          <w:marTop w:val="0"/>
          <w:marBottom w:val="0"/>
          <w:divBdr>
            <w:top w:val="none" w:sz="0" w:space="0" w:color="auto"/>
            <w:left w:val="none" w:sz="0" w:space="0" w:color="auto"/>
            <w:bottom w:val="none" w:sz="0" w:space="0" w:color="auto"/>
            <w:right w:val="none" w:sz="0" w:space="0" w:color="auto"/>
          </w:divBdr>
        </w:div>
        <w:div w:id="598291216">
          <w:marLeft w:val="0"/>
          <w:marRight w:val="0"/>
          <w:marTop w:val="0"/>
          <w:marBottom w:val="0"/>
          <w:divBdr>
            <w:top w:val="none" w:sz="0" w:space="0" w:color="auto"/>
            <w:left w:val="none" w:sz="0" w:space="0" w:color="auto"/>
            <w:bottom w:val="none" w:sz="0" w:space="0" w:color="auto"/>
            <w:right w:val="none" w:sz="0" w:space="0" w:color="auto"/>
          </w:divBdr>
        </w:div>
        <w:div w:id="226038872">
          <w:marLeft w:val="0"/>
          <w:marRight w:val="0"/>
          <w:marTop w:val="0"/>
          <w:marBottom w:val="0"/>
          <w:divBdr>
            <w:top w:val="none" w:sz="0" w:space="0" w:color="auto"/>
            <w:left w:val="none" w:sz="0" w:space="0" w:color="auto"/>
            <w:bottom w:val="none" w:sz="0" w:space="0" w:color="auto"/>
            <w:right w:val="none" w:sz="0" w:space="0" w:color="auto"/>
          </w:divBdr>
        </w:div>
        <w:div w:id="2137984954">
          <w:marLeft w:val="0"/>
          <w:marRight w:val="0"/>
          <w:marTop w:val="0"/>
          <w:marBottom w:val="0"/>
          <w:divBdr>
            <w:top w:val="none" w:sz="0" w:space="0" w:color="auto"/>
            <w:left w:val="none" w:sz="0" w:space="0" w:color="auto"/>
            <w:bottom w:val="none" w:sz="0" w:space="0" w:color="auto"/>
            <w:right w:val="none" w:sz="0" w:space="0" w:color="auto"/>
          </w:divBdr>
        </w:div>
        <w:div w:id="1728914595">
          <w:marLeft w:val="0"/>
          <w:marRight w:val="0"/>
          <w:marTop w:val="0"/>
          <w:marBottom w:val="0"/>
          <w:divBdr>
            <w:top w:val="none" w:sz="0" w:space="0" w:color="auto"/>
            <w:left w:val="none" w:sz="0" w:space="0" w:color="auto"/>
            <w:bottom w:val="none" w:sz="0" w:space="0" w:color="auto"/>
            <w:right w:val="none" w:sz="0" w:space="0" w:color="auto"/>
          </w:divBdr>
        </w:div>
        <w:div w:id="482963497">
          <w:marLeft w:val="0"/>
          <w:marRight w:val="0"/>
          <w:marTop w:val="0"/>
          <w:marBottom w:val="0"/>
          <w:divBdr>
            <w:top w:val="none" w:sz="0" w:space="0" w:color="auto"/>
            <w:left w:val="none" w:sz="0" w:space="0" w:color="auto"/>
            <w:bottom w:val="none" w:sz="0" w:space="0" w:color="auto"/>
            <w:right w:val="none" w:sz="0" w:space="0" w:color="auto"/>
          </w:divBdr>
        </w:div>
        <w:div w:id="117728281">
          <w:marLeft w:val="0"/>
          <w:marRight w:val="0"/>
          <w:marTop w:val="0"/>
          <w:marBottom w:val="0"/>
          <w:divBdr>
            <w:top w:val="none" w:sz="0" w:space="0" w:color="auto"/>
            <w:left w:val="none" w:sz="0" w:space="0" w:color="auto"/>
            <w:bottom w:val="none" w:sz="0" w:space="0" w:color="auto"/>
            <w:right w:val="none" w:sz="0" w:space="0" w:color="auto"/>
          </w:divBdr>
        </w:div>
        <w:div w:id="766538008">
          <w:marLeft w:val="0"/>
          <w:marRight w:val="0"/>
          <w:marTop w:val="0"/>
          <w:marBottom w:val="0"/>
          <w:divBdr>
            <w:top w:val="none" w:sz="0" w:space="0" w:color="auto"/>
            <w:left w:val="none" w:sz="0" w:space="0" w:color="auto"/>
            <w:bottom w:val="none" w:sz="0" w:space="0" w:color="auto"/>
            <w:right w:val="none" w:sz="0" w:space="0" w:color="auto"/>
          </w:divBdr>
        </w:div>
        <w:div w:id="1049189258">
          <w:marLeft w:val="0"/>
          <w:marRight w:val="0"/>
          <w:marTop w:val="0"/>
          <w:marBottom w:val="0"/>
          <w:divBdr>
            <w:top w:val="none" w:sz="0" w:space="0" w:color="auto"/>
            <w:left w:val="none" w:sz="0" w:space="0" w:color="auto"/>
            <w:bottom w:val="none" w:sz="0" w:space="0" w:color="auto"/>
            <w:right w:val="none" w:sz="0" w:space="0" w:color="auto"/>
          </w:divBdr>
        </w:div>
        <w:div w:id="1624772409">
          <w:marLeft w:val="0"/>
          <w:marRight w:val="0"/>
          <w:marTop w:val="0"/>
          <w:marBottom w:val="0"/>
          <w:divBdr>
            <w:top w:val="none" w:sz="0" w:space="0" w:color="auto"/>
            <w:left w:val="none" w:sz="0" w:space="0" w:color="auto"/>
            <w:bottom w:val="none" w:sz="0" w:space="0" w:color="auto"/>
            <w:right w:val="none" w:sz="0" w:space="0" w:color="auto"/>
          </w:divBdr>
        </w:div>
      </w:divsChild>
    </w:div>
    <w:div w:id="592591409">
      <w:marLeft w:val="0"/>
      <w:marRight w:val="0"/>
      <w:marTop w:val="0"/>
      <w:marBottom w:val="0"/>
      <w:divBdr>
        <w:top w:val="none" w:sz="0" w:space="0" w:color="auto"/>
        <w:left w:val="none" w:sz="0" w:space="0" w:color="auto"/>
        <w:bottom w:val="none" w:sz="0" w:space="0" w:color="auto"/>
        <w:right w:val="none" w:sz="0" w:space="0" w:color="auto"/>
      </w:divBdr>
    </w:div>
    <w:div w:id="592591410">
      <w:marLeft w:val="0"/>
      <w:marRight w:val="0"/>
      <w:marTop w:val="0"/>
      <w:marBottom w:val="0"/>
      <w:divBdr>
        <w:top w:val="none" w:sz="0" w:space="0" w:color="auto"/>
        <w:left w:val="none" w:sz="0" w:space="0" w:color="auto"/>
        <w:bottom w:val="none" w:sz="0" w:space="0" w:color="auto"/>
        <w:right w:val="none" w:sz="0" w:space="0" w:color="auto"/>
      </w:divBdr>
    </w:div>
    <w:div w:id="592591411">
      <w:marLeft w:val="0"/>
      <w:marRight w:val="0"/>
      <w:marTop w:val="0"/>
      <w:marBottom w:val="0"/>
      <w:divBdr>
        <w:top w:val="none" w:sz="0" w:space="0" w:color="auto"/>
        <w:left w:val="none" w:sz="0" w:space="0" w:color="auto"/>
        <w:bottom w:val="none" w:sz="0" w:space="0" w:color="auto"/>
        <w:right w:val="none" w:sz="0" w:space="0" w:color="auto"/>
      </w:divBdr>
    </w:div>
    <w:div w:id="592591412">
      <w:marLeft w:val="0"/>
      <w:marRight w:val="0"/>
      <w:marTop w:val="0"/>
      <w:marBottom w:val="0"/>
      <w:divBdr>
        <w:top w:val="none" w:sz="0" w:space="0" w:color="auto"/>
        <w:left w:val="none" w:sz="0" w:space="0" w:color="auto"/>
        <w:bottom w:val="none" w:sz="0" w:space="0" w:color="auto"/>
        <w:right w:val="none" w:sz="0" w:space="0" w:color="auto"/>
      </w:divBdr>
    </w:div>
    <w:div w:id="592591413">
      <w:marLeft w:val="0"/>
      <w:marRight w:val="0"/>
      <w:marTop w:val="0"/>
      <w:marBottom w:val="0"/>
      <w:divBdr>
        <w:top w:val="none" w:sz="0" w:space="0" w:color="auto"/>
        <w:left w:val="none" w:sz="0" w:space="0" w:color="auto"/>
        <w:bottom w:val="none" w:sz="0" w:space="0" w:color="auto"/>
        <w:right w:val="none" w:sz="0" w:space="0" w:color="auto"/>
      </w:divBdr>
    </w:div>
    <w:div w:id="592591414">
      <w:marLeft w:val="0"/>
      <w:marRight w:val="0"/>
      <w:marTop w:val="0"/>
      <w:marBottom w:val="0"/>
      <w:divBdr>
        <w:top w:val="none" w:sz="0" w:space="0" w:color="auto"/>
        <w:left w:val="none" w:sz="0" w:space="0" w:color="auto"/>
        <w:bottom w:val="none" w:sz="0" w:space="0" w:color="auto"/>
        <w:right w:val="none" w:sz="0" w:space="0" w:color="auto"/>
      </w:divBdr>
    </w:div>
    <w:div w:id="592591415">
      <w:marLeft w:val="0"/>
      <w:marRight w:val="0"/>
      <w:marTop w:val="0"/>
      <w:marBottom w:val="0"/>
      <w:divBdr>
        <w:top w:val="none" w:sz="0" w:space="0" w:color="auto"/>
        <w:left w:val="none" w:sz="0" w:space="0" w:color="auto"/>
        <w:bottom w:val="none" w:sz="0" w:space="0" w:color="auto"/>
        <w:right w:val="none" w:sz="0" w:space="0" w:color="auto"/>
      </w:divBdr>
    </w:div>
    <w:div w:id="592591416">
      <w:marLeft w:val="0"/>
      <w:marRight w:val="0"/>
      <w:marTop w:val="0"/>
      <w:marBottom w:val="0"/>
      <w:divBdr>
        <w:top w:val="none" w:sz="0" w:space="0" w:color="auto"/>
        <w:left w:val="none" w:sz="0" w:space="0" w:color="auto"/>
        <w:bottom w:val="none" w:sz="0" w:space="0" w:color="auto"/>
        <w:right w:val="none" w:sz="0" w:space="0" w:color="auto"/>
      </w:divBdr>
    </w:div>
    <w:div w:id="592591417">
      <w:marLeft w:val="0"/>
      <w:marRight w:val="0"/>
      <w:marTop w:val="0"/>
      <w:marBottom w:val="0"/>
      <w:divBdr>
        <w:top w:val="none" w:sz="0" w:space="0" w:color="auto"/>
        <w:left w:val="none" w:sz="0" w:space="0" w:color="auto"/>
        <w:bottom w:val="none" w:sz="0" w:space="0" w:color="auto"/>
        <w:right w:val="none" w:sz="0" w:space="0" w:color="auto"/>
      </w:divBdr>
    </w:div>
    <w:div w:id="592591418">
      <w:marLeft w:val="0"/>
      <w:marRight w:val="0"/>
      <w:marTop w:val="0"/>
      <w:marBottom w:val="0"/>
      <w:divBdr>
        <w:top w:val="none" w:sz="0" w:space="0" w:color="auto"/>
        <w:left w:val="none" w:sz="0" w:space="0" w:color="auto"/>
        <w:bottom w:val="none" w:sz="0" w:space="0" w:color="auto"/>
        <w:right w:val="none" w:sz="0" w:space="0" w:color="auto"/>
      </w:divBdr>
    </w:div>
    <w:div w:id="592591419">
      <w:marLeft w:val="0"/>
      <w:marRight w:val="0"/>
      <w:marTop w:val="0"/>
      <w:marBottom w:val="0"/>
      <w:divBdr>
        <w:top w:val="none" w:sz="0" w:space="0" w:color="auto"/>
        <w:left w:val="none" w:sz="0" w:space="0" w:color="auto"/>
        <w:bottom w:val="none" w:sz="0" w:space="0" w:color="auto"/>
        <w:right w:val="none" w:sz="0" w:space="0" w:color="auto"/>
      </w:divBdr>
    </w:div>
    <w:div w:id="592591420">
      <w:marLeft w:val="0"/>
      <w:marRight w:val="0"/>
      <w:marTop w:val="0"/>
      <w:marBottom w:val="0"/>
      <w:divBdr>
        <w:top w:val="none" w:sz="0" w:space="0" w:color="auto"/>
        <w:left w:val="none" w:sz="0" w:space="0" w:color="auto"/>
        <w:bottom w:val="none" w:sz="0" w:space="0" w:color="auto"/>
        <w:right w:val="none" w:sz="0" w:space="0" w:color="auto"/>
      </w:divBdr>
    </w:div>
    <w:div w:id="592591421">
      <w:marLeft w:val="0"/>
      <w:marRight w:val="0"/>
      <w:marTop w:val="0"/>
      <w:marBottom w:val="0"/>
      <w:divBdr>
        <w:top w:val="none" w:sz="0" w:space="0" w:color="auto"/>
        <w:left w:val="none" w:sz="0" w:space="0" w:color="auto"/>
        <w:bottom w:val="none" w:sz="0" w:space="0" w:color="auto"/>
        <w:right w:val="none" w:sz="0" w:space="0" w:color="auto"/>
      </w:divBdr>
    </w:div>
    <w:div w:id="592591422">
      <w:marLeft w:val="0"/>
      <w:marRight w:val="0"/>
      <w:marTop w:val="0"/>
      <w:marBottom w:val="0"/>
      <w:divBdr>
        <w:top w:val="none" w:sz="0" w:space="0" w:color="auto"/>
        <w:left w:val="none" w:sz="0" w:space="0" w:color="auto"/>
        <w:bottom w:val="none" w:sz="0" w:space="0" w:color="auto"/>
        <w:right w:val="none" w:sz="0" w:space="0" w:color="auto"/>
      </w:divBdr>
    </w:div>
    <w:div w:id="592591423">
      <w:marLeft w:val="0"/>
      <w:marRight w:val="0"/>
      <w:marTop w:val="0"/>
      <w:marBottom w:val="0"/>
      <w:divBdr>
        <w:top w:val="none" w:sz="0" w:space="0" w:color="auto"/>
        <w:left w:val="none" w:sz="0" w:space="0" w:color="auto"/>
        <w:bottom w:val="none" w:sz="0" w:space="0" w:color="auto"/>
        <w:right w:val="none" w:sz="0" w:space="0" w:color="auto"/>
      </w:divBdr>
    </w:div>
    <w:div w:id="592591424">
      <w:marLeft w:val="0"/>
      <w:marRight w:val="0"/>
      <w:marTop w:val="0"/>
      <w:marBottom w:val="0"/>
      <w:divBdr>
        <w:top w:val="none" w:sz="0" w:space="0" w:color="auto"/>
        <w:left w:val="none" w:sz="0" w:space="0" w:color="auto"/>
        <w:bottom w:val="none" w:sz="0" w:space="0" w:color="auto"/>
        <w:right w:val="none" w:sz="0" w:space="0" w:color="auto"/>
      </w:divBdr>
    </w:div>
    <w:div w:id="592591425">
      <w:marLeft w:val="0"/>
      <w:marRight w:val="0"/>
      <w:marTop w:val="0"/>
      <w:marBottom w:val="0"/>
      <w:divBdr>
        <w:top w:val="none" w:sz="0" w:space="0" w:color="auto"/>
        <w:left w:val="none" w:sz="0" w:space="0" w:color="auto"/>
        <w:bottom w:val="none" w:sz="0" w:space="0" w:color="auto"/>
        <w:right w:val="none" w:sz="0" w:space="0" w:color="auto"/>
      </w:divBdr>
    </w:div>
    <w:div w:id="844593338">
      <w:bodyDiv w:val="1"/>
      <w:marLeft w:val="0"/>
      <w:marRight w:val="0"/>
      <w:marTop w:val="0"/>
      <w:marBottom w:val="0"/>
      <w:divBdr>
        <w:top w:val="none" w:sz="0" w:space="0" w:color="auto"/>
        <w:left w:val="none" w:sz="0" w:space="0" w:color="auto"/>
        <w:bottom w:val="none" w:sz="0" w:space="0" w:color="auto"/>
        <w:right w:val="none" w:sz="0" w:space="0" w:color="auto"/>
      </w:divBdr>
      <w:divsChild>
        <w:div w:id="497305668">
          <w:marLeft w:val="0"/>
          <w:marRight w:val="0"/>
          <w:marTop w:val="0"/>
          <w:marBottom w:val="0"/>
          <w:divBdr>
            <w:top w:val="none" w:sz="0" w:space="0" w:color="auto"/>
            <w:left w:val="none" w:sz="0" w:space="0" w:color="auto"/>
            <w:bottom w:val="none" w:sz="0" w:space="0" w:color="auto"/>
            <w:right w:val="none" w:sz="0" w:space="0" w:color="auto"/>
          </w:divBdr>
        </w:div>
        <w:div w:id="1919897346">
          <w:marLeft w:val="0"/>
          <w:marRight w:val="0"/>
          <w:marTop w:val="0"/>
          <w:marBottom w:val="0"/>
          <w:divBdr>
            <w:top w:val="none" w:sz="0" w:space="0" w:color="auto"/>
            <w:left w:val="none" w:sz="0" w:space="0" w:color="auto"/>
            <w:bottom w:val="none" w:sz="0" w:space="0" w:color="auto"/>
            <w:right w:val="none" w:sz="0" w:space="0" w:color="auto"/>
          </w:divBdr>
        </w:div>
        <w:div w:id="266617756">
          <w:marLeft w:val="0"/>
          <w:marRight w:val="0"/>
          <w:marTop w:val="0"/>
          <w:marBottom w:val="0"/>
          <w:divBdr>
            <w:top w:val="none" w:sz="0" w:space="0" w:color="auto"/>
            <w:left w:val="none" w:sz="0" w:space="0" w:color="auto"/>
            <w:bottom w:val="none" w:sz="0" w:space="0" w:color="auto"/>
            <w:right w:val="none" w:sz="0" w:space="0" w:color="auto"/>
          </w:divBdr>
        </w:div>
        <w:div w:id="1696075532">
          <w:marLeft w:val="0"/>
          <w:marRight w:val="0"/>
          <w:marTop w:val="0"/>
          <w:marBottom w:val="0"/>
          <w:divBdr>
            <w:top w:val="none" w:sz="0" w:space="0" w:color="auto"/>
            <w:left w:val="none" w:sz="0" w:space="0" w:color="auto"/>
            <w:bottom w:val="none" w:sz="0" w:space="0" w:color="auto"/>
            <w:right w:val="none" w:sz="0" w:space="0" w:color="auto"/>
          </w:divBdr>
        </w:div>
        <w:div w:id="1584220879">
          <w:marLeft w:val="0"/>
          <w:marRight w:val="0"/>
          <w:marTop w:val="0"/>
          <w:marBottom w:val="0"/>
          <w:divBdr>
            <w:top w:val="none" w:sz="0" w:space="0" w:color="auto"/>
            <w:left w:val="none" w:sz="0" w:space="0" w:color="auto"/>
            <w:bottom w:val="none" w:sz="0" w:space="0" w:color="auto"/>
            <w:right w:val="none" w:sz="0" w:space="0" w:color="auto"/>
          </w:divBdr>
        </w:div>
        <w:div w:id="322782026">
          <w:marLeft w:val="0"/>
          <w:marRight w:val="0"/>
          <w:marTop w:val="0"/>
          <w:marBottom w:val="0"/>
          <w:divBdr>
            <w:top w:val="none" w:sz="0" w:space="0" w:color="auto"/>
            <w:left w:val="none" w:sz="0" w:space="0" w:color="auto"/>
            <w:bottom w:val="none" w:sz="0" w:space="0" w:color="auto"/>
            <w:right w:val="none" w:sz="0" w:space="0" w:color="auto"/>
          </w:divBdr>
        </w:div>
        <w:div w:id="279191179">
          <w:marLeft w:val="0"/>
          <w:marRight w:val="0"/>
          <w:marTop w:val="0"/>
          <w:marBottom w:val="0"/>
          <w:divBdr>
            <w:top w:val="none" w:sz="0" w:space="0" w:color="auto"/>
            <w:left w:val="none" w:sz="0" w:space="0" w:color="auto"/>
            <w:bottom w:val="none" w:sz="0" w:space="0" w:color="auto"/>
            <w:right w:val="none" w:sz="0" w:space="0" w:color="auto"/>
          </w:divBdr>
        </w:div>
        <w:div w:id="1298952741">
          <w:marLeft w:val="0"/>
          <w:marRight w:val="0"/>
          <w:marTop w:val="0"/>
          <w:marBottom w:val="0"/>
          <w:divBdr>
            <w:top w:val="none" w:sz="0" w:space="0" w:color="auto"/>
            <w:left w:val="none" w:sz="0" w:space="0" w:color="auto"/>
            <w:bottom w:val="none" w:sz="0" w:space="0" w:color="auto"/>
            <w:right w:val="none" w:sz="0" w:space="0" w:color="auto"/>
          </w:divBdr>
        </w:div>
        <w:div w:id="485779085">
          <w:marLeft w:val="360"/>
          <w:marRight w:val="0"/>
          <w:marTop w:val="0"/>
          <w:marBottom w:val="0"/>
          <w:divBdr>
            <w:top w:val="none" w:sz="0" w:space="0" w:color="auto"/>
            <w:left w:val="none" w:sz="0" w:space="0" w:color="auto"/>
            <w:bottom w:val="none" w:sz="0" w:space="0" w:color="auto"/>
            <w:right w:val="none" w:sz="0" w:space="0" w:color="auto"/>
          </w:divBdr>
        </w:div>
        <w:div w:id="1580403993">
          <w:marLeft w:val="19"/>
          <w:marRight w:val="0"/>
          <w:marTop w:val="0"/>
          <w:marBottom w:val="0"/>
          <w:divBdr>
            <w:top w:val="none" w:sz="0" w:space="0" w:color="auto"/>
            <w:left w:val="none" w:sz="0" w:space="0" w:color="auto"/>
            <w:bottom w:val="none" w:sz="0" w:space="0" w:color="auto"/>
            <w:right w:val="none" w:sz="0" w:space="0" w:color="auto"/>
          </w:divBdr>
        </w:div>
        <w:div w:id="1926448912">
          <w:marLeft w:val="19"/>
          <w:marRight w:val="0"/>
          <w:marTop w:val="0"/>
          <w:marBottom w:val="0"/>
          <w:divBdr>
            <w:top w:val="none" w:sz="0" w:space="0" w:color="auto"/>
            <w:left w:val="none" w:sz="0" w:space="0" w:color="auto"/>
            <w:bottom w:val="none" w:sz="0" w:space="0" w:color="auto"/>
            <w:right w:val="none" w:sz="0" w:space="0" w:color="auto"/>
          </w:divBdr>
        </w:div>
        <w:div w:id="1339847913">
          <w:marLeft w:val="0"/>
          <w:marRight w:val="0"/>
          <w:marTop w:val="0"/>
          <w:marBottom w:val="0"/>
          <w:divBdr>
            <w:top w:val="none" w:sz="0" w:space="0" w:color="auto"/>
            <w:left w:val="none" w:sz="0" w:space="0" w:color="auto"/>
            <w:bottom w:val="none" w:sz="0" w:space="0" w:color="auto"/>
            <w:right w:val="none" w:sz="0" w:space="0" w:color="auto"/>
          </w:divBdr>
        </w:div>
        <w:div w:id="1219364741">
          <w:marLeft w:val="0"/>
          <w:marRight w:val="0"/>
          <w:marTop w:val="0"/>
          <w:marBottom w:val="0"/>
          <w:divBdr>
            <w:top w:val="none" w:sz="0" w:space="0" w:color="auto"/>
            <w:left w:val="none" w:sz="0" w:space="0" w:color="auto"/>
            <w:bottom w:val="none" w:sz="0" w:space="0" w:color="auto"/>
            <w:right w:val="none" w:sz="0" w:space="0" w:color="auto"/>
          </w:divBdr>
        </w:div>
        <w:div w:id="53478275">
          <w:marLeft w:val="0"/>
          <w:marRight w:val="0"/>
          <w:marTop w:val="0"/>
          <w:marBottom w:val="0"/>
          <w:divBdr>
            <w:top w:val="none" w:sz="0" w:space="0" w:color="auto"/>
            <w:left w:val="none" w:sz="0" w:space="0" w:color="auto"/>
            <w:bottom w:val="none" w:sz="0" w:space="0" w:color="auto"/>
            <w:right w:val="none" w:sz="0" w:space="0" w:color="auto"/>
          </w:divBdr>
        </w:div>
        <w:div w:id="1386831049">
          <w:marLeft w:val="0"/>
          <w:marRight w:val="0"/>
          <w:marTop w:val="0"/>
          <w:marBottom w:val="0"/>
          <w:divBdr>
            <w:top w:val="none" w:sz="0" w:space="0" w:color="auto"/>
            <w:left w:val="none" w:sz="0" w:space="0" w:color="auto"/>
            <w:bottom w:val="none" w:sz="0" w:space="0" w:color="auto"/>
            <w:right w:val="none" w:sz="0" w:space="0" w:color="auto"/>
          </w:divBdr>
        </w:div>
        <w:div w:id="585652585">
          <w:marLeft w:val="0"/>
          <w:marRight w:val="0"/>
          <w:marTop w:val="0"/>
          <w:marBottom w:val="0"/>
          <w:divBdr>
            <w:top w:val="none" w:sz="0" w:space="0" w:color="auto"/>
            <w:left w:val="none" w:sz="0" w:space="0" w:color="auto"/>
            <w:bottom w:val="none" w:sz="0" w:space="0" w:color="auto"/>
            <w:right w:val="none" w:sz="0" w:space="0" w:color="auto"/>
          </w:divBdr>
        </w:div>
        <w:div w:id="886797823">
          <w:marLeft w:val="0"/>
          <w:marRight w:val="0"/>
          <w:marTop w:val="0"/>
          <w:marBottom w:val="0"/>
          <w:divBdr>
            <w:top w:val="none" w:sz="0" w:space="0" w:color="auto"/>
            <w:left w:val="none" w:sz="0" w:space="0" w:color="auto"/>
            <w:bottom w:val="none" w:sz="0" w:space="0" w:color="auto"/>
            <w:right w:val="none" w:sz="0" w:space="0" w:color="auto"/>
          </w:divBdr>
        </w:div>
        <w:div w:id="1483233277">
          <w:marLeft w:val="0"/>
          <w:marRight w:val="0"/>
          <w:marTop w:val="0"/>
          <w:marBottom w:val="0"/>
          <w:divBdr>
            <w:top w:val="none" w:sz="0" w:space="0" w:color="auto"/>
            <w:left w:val="none" w:sz="0" w:space="0" w:color="auto"/>
            <w:bottom w:val="none" w:sz="0" w:space="0" w:color="auto"/>
            <w:right w:val="none" w:sz="0" w:space="0" w:color="auto"/>
          </w:divBdr>
        </w:div>
        <w:div w:id="622661964">
          <w:marLeft w:val="0"/>
          <w:marRight w:val="0"/>
          <w:marTop w:val="0"/>
          <w:marBottom w:val="0"/>
          <w:divBdr>
            <w:top w:val="none" w:sz="0" w:space="0" w:color="auto"/>
            <w:left w:val="none" w:sz="0" w:space="0" w:color="auto"/>
            <w:bottom w:val="none" w:sz="0" w:space="0" w:color="auto"/>
            <w:right w:val="none" w:sz="0" w:space="0" w:color="auto"/>
          </w:divBdr>
        </w:div>
        <w:div w:id="499849516">
          <w:marLeft w:val="0"/>
          <w:marRight w:val="0"/>
          <w:marTop w:val="0"/>
          <w:marBottom w:val="0"/>
          <w:divBdr>
            <w:top w:val="none" w:sz="0" w:space="0" w:color="auto"/>
            <w:left w:val="none" w:sz="0" w:space="0" w:color="auto"/>
            <w:bottom w:val="none" w:sz="0" w:space="0" w:color="auto"/>
            <w:right w:val="none" w:sz="0" w:space="0" w:color="auto"/>
          </w:divBdr>
        </w:div>
        <w:div w:id="1111629510">
          <w:marLeft w:val="0"/>
          <w:marRight w:val="0"/>
          <w:marTop w:val="0"/>
          <w:marBottom w:val="0"/>
          <w:divBdr>
            <w:top w:val="none" w:sz="0" w:space="0" w:color="auto"/>
            <w:left w:val="none" w:sz="0" w:space="0" w:color="auto"/>
            <w:bottom w:val="none" w:sz="0" w:space="0" w:color="auto"/>
            <w:right w:val="none" w:sz="0" w:space="0" w:color="auto"/>
          </w:divBdr>
        </w:div>
        <w:div w:id="617375015">
          <w:marLeft w:val="0"/>
          <w:marRight w:val="0"/>
          <w:marTop w:val="0"/>
          <w:marBottom w:val="0"/>
          <w:divBdr>
            <w:top w:val="none" w:sz="0" w:space="0" w:color="auto"/>
            <w:left w:val="none" w:sz="0" w:space="0" w:color="auto"/>
            <w:bottom w:val="none" w:sz="0" w:space="0" w:color="auto"/>
            <w:right w:val="none" w:sz="0" w:space="0" w:color="auto"/>
          </w:divBdr>
        </w:div>
        <w:div w:id="497425126">
          <w:marLeft w:val="0"/>
          <w:marRight w:val="0"/>
          <w:marTop w:val="0"/>
          <w:marBottom w:val="0"/>
          <w:divBdr>
            <w:top w:val="none" w:sz="0" w:space="0" w:color="auto"/>
            <w:left w:val="none" w:sz="0" w:space="0" w:color="auto"/>
            <w:bottom w:val="none" w:sz="0" w:space="0" w:color="auto"/>
            <w:right w:val="none" w:sz="0" w:space="0" w:color="auto"/>
          </w:divBdr>
        </w:div>
        <w:div w:id="1804931600">
          <w:marLeft w:val="283"/>
          <w:marRight w:val="0"/>
          <w:marTop w:val="0"/>
          <w:marBottom w:val="0"/>
          <w:divBdr>
            <w:top w:val="none" w:sz="0" w:space="0" w:color="auto"/>
            <w:left w:val="none" w:sz="0" w:space="0" w:color="auto"/>
            <w:bottom w:val="none" w:sz="0" w:space="0" w:color="auto"/>
            <w:right w:val="none" w:sz="0" w:space="0" w:color="auto"/>
          </w:divBdr>
        </w:div>
        <w:div w:id="2110733615">
          <w:marLeft w:val="0"/>
          <w:marRight w:val="0"/>
          <w:marTop w:val="0"/>
          <w:marBottom w:val="0"/>
          <w:divBdr>
            <w:top w:val="none" w:sz="0" w:space="0" w:color="auto"/>
            <w:left w:val="none" w:sz="0" w:space="0" w:color="auto"/>
            <w:bottom w:val="none" w:sz="0" w:space="0" w:color="auto"/>
            <w:right w:val="none" w:sz="0" w:space="0" w:color="auto"/>
          </w:divBdr>
        </w:div>
        <w:div w:id="1039624809">
          <w:marLeft w:val="0"/>
          <w:marRight w:val="0"/>
          <w:marTop w:val="0"/>
          <w:marBottom w:val="0"/>
          <w:divBdr>
            <w:top w:val="none" w:sz="0" w:space="0" w:color="auto"/>
            <w:left w:val="none" w:sz="0" w:space="0" w:color="auto"/>
            <w:bottom w:val="none" w:sz="0" w:space="0" w:color="auto"/>
            <w:right w:val="none" w:sz="0" w:space="0" w:color="auto"/>
          </w:divBdr>
        </w:div>
        <w:div w:id="1401365800">
          <w:marLeft w:val="0"/>
          <w:marRight w:val="0"/>
          <w:marTop w:val="0"/>
          <w:marBottom w:val="0"/>
          <w:divBdr>
            <w:top w:val="none" w:sz="0" w:space="0" w:color="auto"/>
            <w:left w:val="none" w:sz="0" w:space="0" w:color="auto"/>
            <w:bottom w:val="none" w:sz="0" w:space="0" w:color="auto"/>
            <w:right w:val="none" w:sz="0" w:space="0" w:color="auto"/>
          </w:divBdr>
        </w:div>
        <w:div w:id="1990091515">
          <w:marLeft w:val="0"/>
          <w:marRight w:val="0"/>
          <w:marTop w:val="0"/>
          <w:marBottom w:val="0"/>
          <w:divBdr>
            <w:top w:val="none" w:sz="0" w:space="0" w:color="auto"/>
            <w:left w:val="none" w:sz="0" w:space="0" w:color="auto"/>
            <w:bottom w:val="none" w:sz="0" w:space="0" w:color="auto"/>
            <w:right w:val="none" w:sz="0" w:space="0" w:color="auto"/>
          </w:divBdr>
        </w:div>
        <w:div w:id="1670212186">
          <w:marLeft w:val="283"/>
          <w:marRight w:val="0"/>
          <w:marTop w:val="0"/>
          <w:marBottom w:val="0"/>
          <w:divBdr>
            <w:top w:val="none" w:sz="0" w:space="0" w:color="auto"/>
            <w:left w:val="none" w:sz="0" w:space="0" w:color="auto"/>
            <w:bottom w:val="none" w:sz="0" w:space="0" w:color="auto"/>
            <w:right w:val="none" w:sz="0" w:space="0" w:color="auto"/>
          </w:divBdr>
        </w:div>
        <w:div w:id="623463277">
          <w:marLeft w:val="-108"/>
          <w:marRight w:val="0"/>
          <w:marTop w:val="0"/>
          <w:marBottom w:val="0"/>
          <w:divBdr>
            <w:top w:val="none" w:sz="0" w:space="0" w:color="auto"/>
            <w:left w:val="none" w:sz="0" w:space="0" w:color="auto"/>
            <w:bottom w:val="none" w:sz="0" w:space="0" w:color="auto"/>
            <w:right w:val="none" w:sz="0" w:space="0" w:color="auto"/>
          </w:divBdr>
        </w:div>
        <w:div w:id="1000893889">
          <w:marLeft w:val="0"/>
          <w:marRight w:val="0"/>
          <w:marTop w:val="0"/>
          <w:marBottom w:val="0"/>
          <w:divBdr>
            <w:top w:val="none" w:sz="0" w:space="0" w:color="auto"/>
            <w:left w:val="none" w:sz="0" w:space="0" w:color="auto"/>
            <w:bottom w:val="none" w:sz="0" w:space="0" w:color="auto"/>
            <w:right w:val="none" w:sz="0" w:space="0" w:color="auto"/>
          </w:divBdr>
        </w:div>
        <w:div w:id="825046875">
          <w:marLeft w:val="0"/>
          <w:marRight w:val="0"/>
          <w:marTop w:val="0"/>
          <w:marBottom w:val="0"/>
          <w:divBdr>
            <w:top w:val="none" w:sz="0" w:space="0" w:color="auto"/>
            <w:left w:val="none" w:sz="0" w:space="0" w:color="auto"/>
            <w:bottom w:val="none" w:sz="0" w:space="0" w:color="auto"/>
            <w:right w:val="none" w:sz="0" w:space="0" w:color="auto"/>
          </w:divBdr>
        </w:div>
        <w:div w:id="887759736">
          <w:marLeft w:val="0"/>
          <w:marRight w:val="0"/>
          <w:marTop w:val="0"/>
          <w:marBottom w:val="0"/>
          <w:divBdr>
            <w:top w:val="none" w:sz="0" w:space="0" w:color="auto"/>
            <w:left w:val="none" w:sz="0" w:space="0" w:color="auto"/>
            <w:bottom w:val="none" w:sz="0" w:space="0" w:color="auto"/>
            <w:right w:val="none" w:sz="0" w:space="0" w:color="auto"/>
          </w:divBdr>
        </w:div>
        <w:div w:id="873738212">
          <w:marLeft w:val="0"/>
          <w:marRight w:val="0"/>
          <w:marTop w:val="0"/>
          <w:marBottom w:val="0"/>
          <w:divBdr>
            <w:top w:val="none" w:sz="0" w:space="0" w:color="auto"/>
            <w:left w:val="none" w:sz="0" w:space="0" w:color="auto"/>
            <w:bottom w:val="none" w:sz="0" w:space="0" w:color="auto"/>
            <w:right w:val="none" w:sz="0" w:space="0" w:color="auto"/>
          </w:divBdr>
        </w:div>
        <w:div w:id="1263805686">
          <w:marLeft w:val="283"/>
          <w:marRight w:val="0"/>
          <w:marTop w:val="0"/>
          <w:marBottom w:val="0"/>
          <w:divBdr>
            <w:top w:val="none" w:sz="0" w:space="0" w:color="auto"/>
            <w:left w:val="none" w:sz="0" w:space="0" w:color="auto"/>
            <w:bottom w:val="none" w:sz="0" w:space="0" w:color="auto"/>
            <w:right w:val="none" w:sz="0" w:space="0" w:color="auto"/>
          </w:divBdr>
        </w:div>
        <w:div w:id="278100028">
          <w:marLeft w:val="0"/>
          <w:marRight w:val="0"/>
          <w:marTop w:val="0"/>
          <w:marBottom w:val="0"/>
          <w:divBdr>
            <w:top w:val="none" w:sz="0" w:space="0" w:color="auto"/>
            <w:left w:val="none" w:sz="0" w:space="0" w:color="auto"/>
            <w:bottom w:val="none" w:sz="0" w:space="0" w:color="auto"/>
            <w:right w:val="none" w:sz="0" w:space="0" w:color="auto"/>
          </w:divBdr>
        </w:div>
        <w:div w:id="831533168">
          <w:marLeft w:val="0"/>
          <w:marRight w:val="0"/>
          <w:marTop w:val="0"/>
          <w:marBottom w:val="0"/>
          <w:divBdr>
            <w:top w:val="none" w:sz="0" w:space="0" w:color="auto"/>
            <w:left w:val="none" w:sz="0" w:space="0" w:color="auto"/>
            <w:bottom w:val="none" w:sz="0" w:space="0" w:color="auto"/>
            <w:right w:val="none" w:sz="0" w:space="0" w:color="auto"/>
          </w:divBdr>
        </w:div>
        <w:div w:id="1590113489">
          <w:marLeft w:val="0"/>
          <w:marRight w:val="0"/>
          <w:marTop w:val="0"/>
          <w:marBottom w:val="0"/>
          <w:divBdr>
            <w:top w:val="none" w:sz="0" w:space="0" w:color="auto"/>
            <w:left w:val="none" w:sz="0" w:space="0" w:color="auto"/>
            <w:bottom w:val="none" w:sz="0" w:space="0" w:color="auto"/>
            <w:right w:val="none" w:sz="0" w:space="0" w:color="auto"/>
          </w:divBdr>
        </w:div>
        <w:div w:id="1403021776">
          <w:marLeft w:val="0"/>
          <w:marRight w:val="0"/>
          <w:marTop w:val="0"/>
          <w:marBottom w:val="0"/>
          <w:divBdr>
            <w:top w:val="none" w:sz="0" w:space="0" w:color="auto"/>
            <w:left w:val="none" w:sz="0" w:space="0" w:color="auto"/>
            <w:bottom w:val="none" w:sz="0" w:space="0" w:color="auto"/>
            <w:right w:val="none" w:sz="0" w:space="0" w:color="auto"/>
          </w:divBdr>
        </w:div>
        <w:div w:id="114754664">
          <w:marLeft w:val="0"/>
          <w:marRight w:val="0"/>
          <w:marTop w:val="0"/>
          <w:marBottom w:val="0"/>
          <w:divBdr>
            <w:top w:val="none" w:sz="0" w:space="0" w:color="auto"/>
            <w:left w:val="none" w:sz="0" w:space="0" w:color="auto"/>
            <w:bottom w:val="none" w:sz="0" w:space="0" w:color="auto"/>
            <w:right w:val="none" w:sz="0" w:space="0" w:color="auto"/>
          </w:divBdr>
        </w:div>
        <w:div w:id="234558037">
          <w:marLeft w:val="283"/>
          <w:marRight w:val="0"/>
          <w:marTop w:val="0"/>
          <w:marBottom w:val="0"/>
          <w:divBdr>
            <w:top w:val="none" w:sz="0" w:space="0" w:color="auto"/>
            <w:left w:val="none" w:sz="0" w:space="0" w:color="auto"/>
            <w:bottom w:val="none" w:sz="0" w:space="0" w:color="auto"/>
            <w:right w:val="none" w:sz="0" w:space="0" w:color="auto"/>
          </w:divBdr>
        </w:div>
        <w:div w:id="1688867894">
          <w:marLeft w:val="0"/>
          <w:marRight w:val="0"/>
          <w:marTop w:val="0"/>
          <w:marBottom w:val="0"/>
          <w:divBdr>
            <w:top w:val="none" w:sz="0" w:space="0" w:color="auto"/>
            <w:left w:val="none" w:sz="0" w:space="0" w:color="auto"/>
            <w:bottom w:val="none" w:sz="0" w:space="0" w:color="auto"/>
            <w:right w:val="none" w:sz="0" w:space="0" w:color="auto"/>
          </w:divBdr>
        </w:div>
        <w:div w:id="2047755890">
          <w:marLeft w:val="0"/>
          <w:marRight w:val="0"/>
          <w:marTop w:val="0"/>
          <w:marBottom w:val="0"/>
          <w:divBdr>
            <w:top w:val="none" w:sz="0" w:space="0" w:color="auto"/>
            <w:left w:val="none" w:sz="0" w:space="0" w:color="auto"/>
            <w:bottom w:val="none" w:sz="0" w:space="0" w:color="auto"/>
            <w:right w:val="none" w:sz="0" w:space="0" w:color="auto"/>
          </w:divBdr>
        </w:div>
        <w:div w:id="290135561">
          <w:marLeft w:val="0"/>
          <w:marRight w:val="0"/>
          <w:marTop w:val="0"/>
          <w:marBottom w:val="0"/>
          <w:divBdr>
            <w:top w:val="none" w:sz="0" w:space="0" w:color="auto"/>
            <w:left w:val="none" w:sz="0" w:space="0" w:color="auto"/>
            <w:bottom w:val="none" w:sz="0" w:space="0" w:color="auto"/>
            <w:right w:val="none" w:sz="0" w:space="0" w:color="auto"/>
          </w:divBdr>
        </w:div>
        <w:div w:id="1229613022">
          <w:marLeft w:val="0"/>
          <w:marRight w:val="0"/>
          <w:marTop w:val="0"/>
          <w:marBottom w:val="0"/>
          <w:divBdr>
            <w:top w:val="none" w:sz="0" w:space="0" w:color="auto"/>
            <w:left w:val="none" w:sz="0" w:space="0" w:color="auto"/>
            <w:bottom w:val="none" w:sz="0" w:space="0" w:color="auto"/>
            <w:right w:val="none" w:sz="0" w:space="0" w:color="auto"/>
          </w:divBdr>
        </w:div>
        <w:div w:id="1575511283">
          <w:marLeft w:val="283"/>
          <w:marRight w:val="0"/>
          <w:marTop w:val="0"/>
          <w:marBottom w:val="0"/>
          <w:divBdr>
            <w:top w:val="none" w:sz="0" w:space="0" w:color="auto"/>
            <w:left w:val="none" w:sz="0" w:space="0" w:color="auto"/>
            <w:bottom w:val="none" w:sz="0" w:space="0" w:color="auto"/>
            <w:right w:val="none" w:sz="0" w:space="0" w:color="auto"/>
          </w:divBdr>
        </w:div>
        <w:div w:id="1927615314">
          <w:marLeft w:val="0"/>
          <w:marRight w:val="0"/>
          <w:marTop w:val="0"/>
          <w:marBottom w:val="0"/>
          <w:divBdr>
            <w:top w:val="none" w:sz="0" w:space="0" w:color="auto"/>
            <w:left w:val="none" w:sz="0" w:space="0" w:color="auto"/>
            <w:bottom w:val="none" w:sz="0" w:space="0" w:color="auto"/>
            <w:right w:val="none" w:sz="0" w:space="0" w:color="auto"/>
          </w:divBdr>
        </w:div>
        <w:div w:id="934898500">
          <w:marLeft w:val="0"/>
          <w:marRight w:val="0"/>
          <w:marTop w:val="0"/>
          <w:marBottom w:val="0"/>
          <w:divBdr>
            <w:top w:val="none" w:sz="0" w:space="0" w:color="auto"/>
            <w:left w:val="none" w:sz="0" w:space="0" w:color="auto"/>
            <w:bottom w:val="none" w:sz="0" w:space="0" w:color="auto"/>
            <w:right w:val="none" w:sz="0" w:space="0" w:color="auto"/>
          </w:divBdr>
        </w:div>
        <w:div w:id="864438338">
          <w:marLeft w:val="0"/>
          <w:marRight w:val="0"/>
          <w:marTop w:val="0"/>
          <w:marBottom w:val="0"/>
          <w:divBdr>
            <w:top w:val="none" w:sz="0" w:space="0" w:color="auto"/>
            <w:left w:val="none" w:sz="0" w:space="0" w:color="auto"/>
            <w:bottom w:val="none" w:sz="0" w:space="0" w:color="auto"/>
            <w:right w:val="none" w:sz="0" w:space="0" w:color="auto"/>
          </w:divBdr>
        </w:div>
        <w:div w:id="471410008">
          <w:marLeft w:val="0"/>
          <w:marRight w:val="0"/>
          <w:marTop w:val="0"/>
          <w:marBottom w:val="0"/>
          <w:divBdr>
            <w:top w:val="none" w:sz="0" w:space="0" w:color="auto"/>
            <w:left w:val="none" w:sz="0" w:space="0" w:color="auto"/>
            <w:bottom w:val="none" w:sz="0" w:space="0" w:color="auto"/>
            <w:right w:val="none" w:sz="0" w:space="0" w:color="auto"/>
          </w:divBdr>
        </w:div>
        <w:div w:id="632757141">
          <w:marLeft w:val="283"/>
          <w:marRight w:val="0"/>
          <w:marTop w:val="0"/>
          <w:marBottom w:val="0"/>
          <w:divBdr>
            <w:top w:val="none" w:sz="0" w:space="0" w:color="auto"/>
            <w:left w:val="none" w:sz="0" w:space="0" w:color="auto"/>
            <w:bottom w:val="none" w:sz="0" w:space="0" w:color="auto"/>
            <w:right w:val="none" w:sz="0" w:space="0" w:color="auto"/>
          </w:divBdr>
        </w:div>
        <w:div w:id="1103764948">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748502660">
          <w:marLeft w:val="0"/>
          <w:marRight w:val="0"/>
          <w:marTop w:val="0"/>
          <w:marBottom w:val="0"/>
          <w:divBdr>
            <w:top w:val="none" w:sz="0" w:space="0" w:color="auto"/>
            <w:left w:val="none" w:sz="0" w:space="0" w:color="auto"/>
            <w:bottom w:val="none" w:sz="0" w:space="0" w:color="auto"/>
            <w:right w:val="none" w:sz="0" w:space="0" w:color="auto"/>
          </w:divBdr>
        </w:div>
        <w:div w:id="1715351048">
          <w:marLeft w:val="0"/>
          <w:marRight w:val="0"/>
          <w:marTop w:val="0"/>
          <w:marBottom w:val="0"/>
          <w:divBdr>
            <w:top w:val="none" w:sz="0" w:space="0" w:color="auto"/>
            <w:left w:val="none" w:sz="0" w:space="0" w:color="auto"/>
            <w:bottom w:val="none" w:sz="0" w:space="0" w:color="auto"/>
            <w:right w:val="none" w:sz="0" w:space="0" w:color="auto"/>
          </w:divBdr>
        </w:div>
        <w:div w:id="2140830168">
          <w:marLeft w:val="283"/>
          <w:marRight w:val="0"/>
          <w:marTop w:val="0"/>
          <w:marBottom w:val="0"/>
          <w:divBdr>
            <w:top w:val="none" w:sz="0" w:space="0" w:color="auto"/>
            <w:left w:val="none" w:sz="0" w:space="0" w:color="auto"/>
            <w:bottom w:val="none" w:sz="0" w:space="0" w:color="auto"/>
            <w:right w:val="none" w:sz="0" w:space="0" w:color="auto"/>
          </w:divBdr>
        </w:div>
        <w:div w:id="144208639">
          <w:marLeft w:val="0"/>
          <w:marRight w:val="0"/>
          <w:marTop w:val="0"/>
          <w:marBottom w:val="0"/>
          <w:divBdr>
            <w:top w:val="none" w:sz="0" w:space="0" w:color="auto"/>
            <w:left w:val="none" w:sz="0" w:space="0" w:color="auto"/>
            <w:bottom w:val="none" w:sz="0" w:space="0" w:color="auto"/>
            <w:right w:val="none" w:sz="0" w:space="0" w:color="auto"/>
          </w:divBdr>
        </w:div>
        <w:div w:id="1491755087">
          <w:marLeft w:val="0"/>
          <w:marRight w:val="0"/>
          <w:marTop w:val="0"/>
          <w:marBottom w:val="0"/>
          <w:divBdr>
            <w:top w:val="none" w:sz="0" w:space="0" w:color="auto"/>
            <w:left w:val="none" w:sz="0" w:space="0" w:color="auto"/>
            <w:bottom w:val="none" w:sz="0" w:space="0" w:color="auto"/>
            <w:right w:val="none" w:sz="0" w:space="0" w:color="auto"/>
          </w:divBdr>
        </w:div>
        <w:div w:id="1455640737">
          <w:marLeft w:val="0"/>
          <w:marRight w:val="0"/>
          <w:marTop w:val="0"/>
          <w:marBottom w:val="0"/>
          <w:divBdr>
            <w:top w:val="none" w:sz="0" w:space="0" w:color="auto"/>
            <w:left w:val="none" w:sz="0" w:space="0" w:color="auto"/>
            <w:bottom w:val="none" w:sz="0" w:space="0" w:color="auto"/>
            <w:right w:val="none" w:sz="0" w:space="0" w:color="auto"/>
          </w:divBdr>
        </w:div>
        <w:div w:id="1243641678">
          <w:marLeft w:val="0"/>
          <w:marRight w:val="0"/>
          <w:marTop w:val="0"/>
          <w:marBottom w:val="0"/>
          <w:divBdr>
            <w:top w:val="none" w:sz="0" w:space="0" w:color="auto"/>
            <w:left w:val="none" w:sz="0" w:space="0" w:color="auto"/>
            <w:bottom w:val="none" w:sz="0" w:space="0" w:color="auto"/>
            <w:right w:val="none" w:sz="0" w:space="0" w:color="auto"/>
          </w:divBdr>
        </w:div>
        <w:div w:id="557786042">
          <w:marLeft w:val="283"/>
          <w:marRight w:val="0"/>
          <w:marTop w:val="0"/>
          <w:marBottom w:val="0"/>
          <w:divBdr>
            <w:top w:val="none" w:sz="0" w:space="0" w:color="auto"/>
            <w:left w:val="none" w:sz="0" w:space="0" w:color="auto"/>
            <w:bottom w:val="none" w:sz="0" w:space="0" w:color="auto"/>
            <w:right w:val="none" w:sz="0" w:space="0" w:color="auto"/>
          </w:divBdr>
        </w:div>
        <w:div w:id="568267816">
          <w:marLeft w:val="0"/>
          <w:marRight w:val="0"/>
          <w:marTop w:val="0"/>
          <w:marBottom w:val="0"/>
          <w:divBdr>
            <w:top w:val="none" w:sz="0" w:space="0" w:color="auto"/>
            <w:left w:val="none" w:sz="0" w:space="0" w:color="auto"/>
            <w:bottom w:val="none" w:sz="0" w:space="0" w:color="auto"/>
            <w:right w:val="none" w:sz="0" w:space="0" w:color="auto"/>
          </w:divBdr>
        </w:div>
        <w:div w:id="1365325305">
          <w:marLeft w:val="0"/>
          <w:marRight w:val="0"/>
          <w:marTop w:val="0"/>
          <w:marBottom w:val="0"/>
          <w:divBdr>
            <w:top w:val="none" w:sz="0" w:space="0" w:color="auto"/>
            <w:left w:val="none" w:sz="0" w:space="0" w:color="auto"/>
            <w:bottom w:val="none" w:sz="0" w:space="0" w:color="auto"/>
            <w:right w:val="none" w:sz="0" w:space="0" w:color="auto"/>
          </w:divBdr>
        </w:div>
        <w:div w:id="969895887">
          <w:marLeft w:val="0"/>
          <w:marRight w:val="0"/>
          <w:marTop w:val="0"/>
          <w:marBottom w:val="0"/>
          <w:divBdr>
            <w:top w:val="none" w:sz="0" w:space="0" w:color="auto"/>
            <w:left w:val="none" w:sz="0" w:space="0" w:color="auto"/>
            <w:bottom w:val="none" w:sz="0" w:space="0" w:color="auto"/>
            <w:right w:val="none" w:sz="0" w:space="0" w:color="auto"/>
          </w:divBdr>
        </w:div>
        <w:div w:id="126439591">
          <w:marLeft w:val="0"/>
          <w:marRight w:val="0"/>
          <w:marTop w:val="0"/>
          <w:marBottom w:val="0"/>
          <w:divBdr>
            <w:top w:val="none" w:sz="0" w:space="0" w:color="auto"/>
            <w:left w:val="none" w:sz="0" w:space="0" w:color="auto"/>
            <w:bottom w:val="none" w:sz="0" w:space="0" w:color="auto"/>
            <w:right w:val="none" w:sz="0" w:space="0" w:color="auto"/>
          </w:divBdr>
        </w:div>
        <w:div w:id="722800164">
          <w:marLeft w:val="283"/>
          <w:marRight w:val="0"/>
          <w:marTop w:val="0"/>
          <w:marBottom w:val="0"/>
          <w:divBdr>
            <w:top w:val="none" w:sz="0" w:space="0" w:color="auto"/>
            <w:left w:val="none" w:sz="0" w:space="0" w:color="auto"/>
            <w:bottom w:val="none" w:sz="0" w:space="0" w:color="auto"/>
            <w:right w:val="none" w:sz="0" w:space="0" w:color="auto"/>
          </w:divBdr>
        </w:div>
        <w:div w:id="122584662">
          <w:marLeft w:val="0"/>
          <w:marRight w:val="0"/>
          <w:marTop w:val="0"/>
          <w:marBottom w:val="0"/>
          <w:divBdr>
            <w:top w:val="none" w:sz="0" w:space="0" w:color="auto"/>
            <w:left w:val="none" w:sz="0" w:space="0" w:color="auto"/>
            <w:bottom w:val="none" w:sz="0" w:space="0" w:color="auto"/>
            <w:right w:val="none" w:sz="0" w:space="0" w:color="auto"/>
          </w:divBdr>
        </w:div>
        <w:div w:id="1366322732">
          <w:marLeft w:val="0"/>
          <w:marRight w:val="0"/>
          <w:marTop w:val="0"/>
          <w:marBottom w:val="0"/>
          <w:divBdr>
            <w:top w:val="none" w:sz="0" w:space="0" w:color="auto"/>
            <w:left w:val="none" w:sz="0" w:space="0" w:color="auto"/>
            <w:bottom w:val="none" w:sz="0" w:space="0" w:color="auto"/>
            <w:right w:val="none" w:sz="0" w:space="0" w:color="auto"/>
          </w:divBdr>
        </w:div>
        <w:div w:id="971590929">
          <w:marLeft w:val="0"/>
          <w:marRight w:val="0"/>
          <w:marTop w:val="0"/>
          <w:marBottom w:val="0"/>
          <w:divBdr>
            <w:top w:val="none" w:sz="0" w:space="0" w:color="auto"/>
            <w:left w:val="none" w:sz="0" w:space="0" w:color="auto"/>
            <w:bottom w:val="none" w:sz="0" w:space="0" w:color="auto"/>
            <w:right w:val="none" w:sz="0" w:space="0" w:color="auto"/>
          </w:divBdr>
        </w:div>
        <w:div w:id="612859828">
          <w:marLeft w:val="0"/>
          <w:marRight w:val="0"/>
          <w:marTop w:val="0"/>
          <w:marBottom w:val="0"/>
          <w:divBdr>
            <w:top w:val="none" w:sz="0" w:space="0" w:color="auto"/>
            <w:left w:val="none" w:sz="0" w:space="0" w:color="auto"/>
            <w:bottom w:val="none" w:sz="0" w:space="0" w:color="auto"/>
            <w:right w:val="none" w:sz="0" w:space="0" w:color="auto"/>
          </w:divBdr>
        </w:div>
        <w:div w:id="1216353194">
          <w:marLeft w:val="283"/>
          <w:marRight w:val="0"/>
          <w:marTop w:val="0"/>
          <w:marBottom w:val="0"/>
          <w:divBdr>
            <w:top w:val="none" w:sz="0" w:space="0" w:color="auto"/>
            <w:left w:val="none" w:sz="0" w:space="0" w:color="auto"/>
            <w:bottom w:val="none" w:sz="0" w:space="0" w:color="auto"/>
            <w:right w:val="none" w:sz="0" w:space="0" w:color="auto"/>
          </w:divBdr>
        </w:div>
        <w:div w:id="1775633364">
          <w:marLeft w:val="0"/>
          <w:marRight w:val="0"/>
          <w:marTop w:val="0"/>
          <w:marBottom w:val="0"/>
          <w:divBdr>
            <w:top w:val="none" w:sz="0" w:space="0" w:color="auto"/>
            <w:left w:val="none" w:sz="0" w:space="0" w:color="auto"/>
            <w:bottom w:val="none" w:sz="0" w:space="0" w:color="auto"/>
            <w:right w:val="none" w:sz="0" w:space="0" w:color="auto"/>
          </w:divBdr>
        </w:div>
        <w:div w:id="1541434818">
          <w:marLeft w:val="0"/>
          <w:marRight w:val="0"/>
          <w:marTop w:val="0"/>
          <w:marBottom w:val="0"/>
          <w:divBdr>
            <w:top w:val="none" w:sz="0" w:space="0" w:color="auto"/>
            <w:left w:val="none" w:sz="0" w:space="0" w:color="auto"/>
            <w:bottom w:val="none" w:sz="0" w:space="0" w:color="auto"/>
            <w:right w:val="none" w:sz="0" w:space="0" w:color="auto"/>
          </w:divBdr>
        </w:div>
        <w:div w:id="1425685692">
          <w:marLeft w:val="0"/>
          <w:marRight w:val="0"/>
          <w:marTop w:val="0"/>
          <w:marBottom w:val="0"/>
          <w:divBdr>
            <w:top w:val="none" w:sz="0" w:space="0" w:color="auto"/>
            <w:left w:val="none" w:sz="0" w:space="0" w:color="auto"/>
            <w:bottom w:val="none" w:sz="0" w:space="0" w:color="auto"/>
            <w:right w:val="none" w:sz="0" w:space="0" w:color="auto"/>
          </w:divBdr>
        </w:div>
        <w:div w:id="24256588">
          <w:marLeft w:val="0"/>
          <w:marRight w:val="0"/>
          <w:marTop w:val="0"/>
          <w:marBottom w:val="0"/>
          <w:divBdr>
            <w:top w:val="none" w:sz="0" w:space="0" w:color="auto"/>
            <w:left w:val="none" w:sz="0" w:space="0" w:color="auto"/>
            <w:bottom w:val="none" w:sz="0" w:space="0" w:color="auto"/>
            <w:right w:val="none" w:sz="0" w:space="0" w:color="auto"/>
          </w:divBdr>
        </w:div>
        <w:div w:id="274412497">
          <w:marLeft w:val="283"/>
          <w:marRight w:val="0"/>
          <w:marTop w:val="0"/>
          <w:marBottom w:val="0"/>
          <w:divBdr>
            <w:top w:val="none" w:sz="0" w:space="0" w:color="auto"/>
            <w:left w:val="none" w:sz="0" w:space="0" w:color="auto"/>
            <w:bottom w:val="none" w:sz="0" w:space="0" w:color="auto"/>
            <w:right w:val="none" w:sz="0" w:space="0" w:color="auto"/>
          </w:divBdr>
        </w:div>
        <w:div w:id="1901403881">
          <w:marLeft w:val="0"/>
          <w:marRight w:val="0"/>
          <w:marTop w:val="0"/>
          <w:marBottom w:val="0"/>
          <w:divBdr>
            <w:top w:val="none" w:sz="0" w:space="0" w:color="auto"/>
            <w:left w:val="none" w:sz="0" w:space="0" w:color="auto"/>
            <w:bottom w:val="none" w:sz="0" w:space="0" w:color="auto"/>
            <w:right w:val="none" w:sz="0" w:space="0" w:color="auto"/>
          </w:divBdr>
        </w:div>
        <w:div w:id="1607691542">
          <w:marLeft w:val="0"/>
          <w:marRight w:val="0"/>
          <w:marTop w:val="0"/>
          <w:marBottom w:val="0"/>
          <w:divBdr>
            <w:top w:val="none" w:sz="0" w:space="0" w:color="auto"/>
            <w:left w:val="none" w:sz="0" w:space="0" w:color="auto"/>
            <w:bottom w:val="none" w:sz="0" w:space="0" w:color="auto"/>
            <w:right w:val="none" w:sz="0" w:space="0" w:color="auto"/>
          </w:divBdr>
        </w:div>
        <w:div w:id="313341739">
          <w:marLeft w:val="0"/>
          <w:marRight w:val="0"/>
          <w:marTop w:val="0"/>
          <w:marBottom w:val="0"/>
          <w:divBdr>
            <w:top w:val="none" w:sz="0" w:space="0" w:color="auto"/>
            <w:left w:val="none" w:sz="0" w:space="0" w:color="auto"/>
            <w:bottom w:val="none" w:sz="0" w:space="0" w:color="auto"/>
            <w:right w:val="none" w:sz="0" w:space="0" w:color="auto"/>
          </w:divBdr>
        </w:div>
        <w:div w:id="1914899233">
          <w:marLeft w:val="0"/>
          <w:marRight w:val="0"/>
          <w:marTop w:val="0"/>
          <w:marBottom w:val="0"/>
          <w:divBdr>
            <w:top w:val="none" w:sz="0" w:space="0" w:color="auto"/>
            <w:left w:val="none" w:sz="0" w:space="0" w:color="auto"/>
            <w:bottom w:val="none" w:sz="0" w:space="0" w:color="auto"/>
            <w:right w:val="none" w:sz="0" w:space="0" w:color="auto"/>
          </w:divBdr>
        </w:div>
        <w:div w:id="1988625795">
          <w:marLeft w:val="0"/>
          <w:marRight w:val="0"/>
          <w:marTop w:val="0"/>
          <w:marBottom w:val="0"/>
          <w:divBdr>
            <w:top w:val="none" w:sz="0" w:space="0" w:color="auto"/>
            <w:left w:val="none" w:sz="0" w:space="0" w:color="auto"/>
            <w:bottom w:val="none" w:sz="0" w:space="0" w:color="auto"/>
            <w:right w:val="none" w:sz="0" w:space="0" w:color="auto"/>
          </w:divBdr>
        </w:div>
        <w:div w:id="1897475624">
          <w:marLeft w:val="283"/>
          <w:marRight w:val="0"/>
          <w:marTop w:val="0"/>
          <w:marBottom w:val="0"/>
          <w:divBdr>
            <w:top w:val="none" w:sz="0" w:space="0" w:color="auto"/>
            <w:left w:val="none" w:sz="0" w:space="0" w:color="auto"/>
            <w:bottom w:val="none" w:sz="0" w:space="0" w:color="auto"/>
            <w:right w:val="none" w:sz="0" w:space="0" w:color="auto"/>
          </w:divBdr>
        </w:div>
        <w:div w:id="1505851473">
          <w:marLeft w:val="0"/>
          <w:marRight w:val="0"/>
          <w:marTop w:val="0"/>
          <w:marBottom w:val="0"/>
          <w:divBdr>
            <w:top w:val="none" w:sz="0" w:space="0" w:color="auto"/>
            <w:left w:val="none" w:sz="0" w:space="0" w:color="auto"/>
            <w:bottom w:val="none" w:sz="0" w:space="0" w:color="auto"/>
            <w:right w:val="none" w:sz="0" w:space="0" w:color="auto"/>
          </w:divBdr>
        </w:div>
        <w:div w:id="1678918469">
          <w:marLeft w:val="0"/>
          <w:marRight w:val="0"/>
          <w:marTop w:val="0"/>
          <w:marBottom w:val="0"/>
          <w:divBdr>
            <w:top w:val="none" w:sz="0" w:space="0" w:color="auto"/>
            <w:left w:val="none" w:sz="0" w:space="0" w:color="auto"/>
            <w:bottom w:val="none" w:sz="0" w:space="0" w:color="auto"/>
            <w:right w:val="none" w:sz="0" w:space="0" w:color="auto"/>
          </w:divBdr>
        </w:div>
        <w:div w:id="1152138519">
          <w:marLeft w:val="0"/>
          <w:marRight w:val="0"/>
          <w:marTop w:val="0"/>
          <w:marBottom w:val="0"/>
          <w:divBdr>
            <w:top w:val="none" w:sz="0" w:space="0" w:color="auto"/>
            <w:left w:val="none" w:sz="0" w:space="0" w:color="auto"/>
            <w:bottom w:val="none" w:sz="0" w:space="0" w:color="auto"/>
            <w:right w:val="none" w:sz="0" w:space="0" w:color="auto"/>
          </w:divBdr>
        </w:div>
        <w:div w:id="1164319703">
          <w:marLeft w:val="0"/>
          <w:marRight w:val="0"/>
          <w:marTop w:val="0"/>
          <w:marBottom w:val="0"/>
          <w:divBdr>
            <w:top w:val="none" w:sz="0" w:space="0" w:color="auto"/>
            <w:left w:val="none" w:sz="0" w:space="0" w:color="auto"/>
            <w:bottom w:val="none" w:sz="0" w:space="0" w:color="auto"/>
            <w:right w:val="none" w:sz="0" w:space="0" w:color="auto"/>
          </w:divBdr>
        </w:div>
        <w:div w:id="331835665">
          <w:marLeft w:val="283"/>
          <w:marRight w:val="0"/>
          <w:marTop w:val="0"/>
          <w:marBottom w:val="0"/>
          <w:divBdr>
            <w:top w:val="none" w:sz="0" w:space="0" w:color="auto"/>
            <w:left w:val="none" w:sz="0" w:space="0" w:color="auto"/>
            <w:bottom w:val="none" w:sz="0" w:space="0" w:color="auto"/>
            <w:right w:val="none" w:sz="0" w:space="0" w:color="auto"/>
          </w:divBdr>
        </w:div>
        <w:div w:id="1242987279">
          <w:marLeft w:val="0"/>
          <w:marRight w:val="0"/>
          <w:marTop w:val="0"/>
          <w:marBottom w:val="0"/>
          <w:divBdr>
            <w:top w:val="none" w:sz="0" w:space="0" w:color="auto"/>
            <w:left w:val="none" w:sz="0" w:space="0" w:color="auto"/>
            <w:bottom w:val="none" w:sz="0" w:space="0" w:color="auto"/>
            <w:right w:val="none" w:sz="0" w:space="0" w:color="auto"/>
          </w:divBdr>
        </w:div>
        <w:div w:id="695430395">
          <w:marLeft w:val="0"/>
          <w:marRight w:val="0"/>
          <w:marTop w:val="0"/>
          <w:marBottom w:val="0"/>
          <w:divBdr>
            <w:top w:val="none" w:sz="0" w:space="0" w:color="auto"/>
            <w:left w:val="none" w:sz="0" w:space="0" w:color="auto"/>
            <w:bottom w:val="none" w:sz="0" w:space="0" w:color="auto"/>
            <w:right w:val="none" w:sz="0" w:space="0" w:color="auto"/>
          </w:divBdr>
        </w:div>
        <w:div w:id="1860462631">
          <w:marLeft w:val="0"/>
          <w:marRight w:val="0"/>
          <w:marTop w:val="0"/>
          <w:marBottom w:val="0"/>
          <w:divBdr>
            <w:top w:val="none" w:sz="0" w:space="0" w:color="auto"/>
            <w:left w:val="none" w:sz="0" w:space="0" w:color="auto"/>
            <w:bottom w:val="none" w:sz="0" w:space="0" w:color="auto"/>
            <w:right w:val="none" w:sz="0" w:space="0" w:color="auto"/>
          </w:divBdr>
        </w:div>
        <w:div w:id="934367177">
          <w:marLeft w:val="0"/>
          <w:marRight w:val="0"/>
          <w:marTop w:val="0"/>
          <w:marBottom w:val="0"/>
          <w:divBdr>
            <w:top w:val="none" w:sz="0" w:space="0" w:color="auto"/>
            <w:left w:val="none" w:sz="0" w:space="0" w:color="auto"/>
            <w:bottom w:val="none" w:sz="0" w:space="0" w:color="auto"/>
            <w:right w:val="none" w:sz="0" w:space="0" w:color="auto"/>
          </w:divBdr>
        </w:div>
        <w:div w:id="273904879">
          <w:marLeft w:val="0"/>
          <w:marRight w:val="0"/>
          <w:marTop w:val="0"/>
          <w:marBottom w:val="0"/>
          <w:divBdr>
            <w:top w:val="none" w:sz="0" w:space="0" w:color="auto"/>
            <w:left w:val="none" w:sz="0" w:space="0" w:color="auto"/>
            <w:bottom w:val="none" w:sz="0" w:space="0" w:color="auto"/>
            <w:right w:val="none" w:sz="0" w:space="0" w:color="auto"/>
          </w:divBdr>
        </w:div>
        <w:div w:id="236209637">
          <w:marLeft w:val="0"/>
          <w:marRight w:val="0"/>
          <w:marTop w:val="0"/>
          <w:marBottom w:val="0"/>
          <w:divBdr>
            <w:top w:val="none" w:sz="0" w:space="0" w:color="auto"/>
            <w:left w:val="none" w:sz="0" w:space="0" w:color="auto"/>
            <w:bottom w:val="none" w:sz="0" w:space="0" w:color="auto"/>
            <w:right w:val="none" w:sz="0" w:space="0" w:color="auto"/>
          </w:divBdr>
        </w:div>
        <w:div w:id="98837343">
          <w:marLeft w:val="0"/>
          <w:marRight w:val="0"/>
          <w:marTop w:val="0"/>
          <w:marBottom w:val="0"/>
          <w:divBdr>
            <w:top w:val="none" w:sz="0" w:space="0" w:color="auto"/>
            <w:left w:val="none" w:sz="0" w:space="0" w:color="auto"/>
            <w:bottom w:val="none" w:sz="0" w:space="0" w:color="auto"/>
            <w:right w:val="none" w:sz="0" w:space="0" w:color="auto"/>
          </w:divBdr>
        </w:div>
        <w:div w:id="129904595">
          <w:marLeft w:val="0"/>
          <w:marRight w:val="0"/>
          <w:marTop w:val="0"/>
          <w:marBottom w:val="0"/>
          <w:divBdr>
            <w:top w:val="none" w:sz="0" w:space="0" w:color="auto"/>
            <w:left w:val="none" w:sz="0" w:space="0" w:color="auto"/>
            <w:bottom w:val="none" w:sz="0" w:space="0" w:color="auto"/>
            <w:right w:val="none" w:sz="0" w:space="0" w:color="auto"/>
          </w:divBdr>
        </w:div>
        <w:div w:id="1494101781">
          <w:marLeft w:val="0"/>
          <w:marRight w:val="0"/>
          <w:marTop w:val="0"/>
          <w:marBottom w:val="0"/>
          <w:divBdr>
            <w:top w:val="none" w:sz="0" w:space="0" w:color="auto"/>
            <w:left w:val="none" w:sz="0" w:space="0" w:color="auto"/>
            <w:bottom w:val="none" w:sz="0" w:space="0" w:color="auto"/>
            <w:right w:val="none" w:sz="0" w:space="0" w:color="auto"/>
          </w:divBdr>
        </w:div>
        <w:div w:id="1361051685">
          <w:marLeft w:val="0"/>
          <w:marRight w:val="0"/>
          <w:marTop w:val="0"/>
          <w:marBottom w:val="0"/>
          <w:divBdr>
            <w:top w:val="none" w:sz="0" w:space="0" w:color="auto"/>
            <w:left w:val="none" w:sz="0" w:space="0" w:color="auto"/>
            <w:bottom w:val="none" w:sz="0" w:space="0" w:color="auto"/>
            <w:right w:val="none" w:sz="0" w:space="0" w:color="auto"/>
          </w:divBdr>
        </w:div>
        <w:div w:id="509414791">
          <w:marLeft w:val="0"/>
          <w:marRight w:val="0"/>
          <w:marTop w:val="0"/>
          <w:marBottom w:val="0"/>
          <w:divBdr>
            <w:top w:val="none" w:sz="0" w:space="0" w:color="auto"/>
            <w:left w:val="none" w:sz="0" w:space="0" w:color="auto"/>
            <w:bottom w:val="none" w:sz="0" w:space="0" w:color="auto"/>
            <w:right w:val="none" w:sz="0" w:space="0" w:color="auto"/>
          </w:divBdr>
        </w:div>
        <w:div w:id="1913663362">
          <w:marLeft w:val="0"/>
          <w:marRight w:val="0"/>
          <w:marTop w:val="0"/>
          <w:marBottom w:val="0"/>
          <w:divBdr>
            <w:top w:val="none" w:sz="0" w:space="0" w:color="auto"/>
            <w:left w:val="none" w:sz="0" w:space="0" w:color="auto"/>
            <w:bottom w:val="none" w:sz="0" w:space="0" w:color="auto"/>
            <w:right w:val="none" w:sz="0" w:space="0" w:color="auto"/>
          </w:divBdr>
        </w:div>
        <w:div w:id="690375893">
          <w:marLeft w:val="0"/>
          <w:marRight w:val="0"/>
          <w:marTop w:val="0"/>
          <w:marBottom w:val="0"/>
          <w:divBdr>
            <w:top w:val="none" w:sz="0" w:space="0" w:color="auto"/>
            <w:left w:val="none" w:sz="0" w:space="0" w:color="auto"/>
            <w:bottom w:val="none" w:sz="0" w:space="0" w:color="auto"/>
            <w:right w:val="none" w:sz="0" w:space="0" w:color="auto"/>
          </w:divBdr>
        </w:div>
        <w:div w:id="485627130">
          <w:marLeft w:val="0"/>
          <w:marRight w:val="0"/>
          <w:marTop w:val="0"/>
          <w:marBottom w:val="0"/>
          <w:divBdr>
            <w:top w:val="none" w:sz="0" w:space="0" w:color="auto"/>
            <w:left w:val="none" w:sz="0" w:space="0" w:color="auto"/>
            <w:bottom w:val="none" w:sz="0" w:space="0" w:color="auto"/>
            <w:right w:val="none" w:sz="0" w:space="0" w:color="auto"/>
          </w:divBdr>
        </w:div>
        <w:div w:id="1253900326">
          <w:marLeft w:val="0"/>
          <w:marRight w:val="0"/>
          <w:marTop w:val="0"/>
          <w:marBottom w:val="0"/>
          <w:divBdr>
            <w:top w:val="none" w:sz="0" w:space="0" w:color="auto"/>
            <w:left w:val="none" w:sz="0" w:space="0" w:color="auto"/>
            <w:bottom w:val="none" w:sz="0" w:space="0" w:color="auto"/>
            <w:right w:val="none" w:sz="0" w:space="0" w:color="auto"/>
          </w:divBdr>
        </w:div>
        <w:div w:id="980691701">
          <w:marLeft w:val="0"/>
          <w:marRight w:val="0"/>
          <w:marTop w:val="0"/>
          <w:marBottom w:val="0"/>
          <w:divBdr>
            <w:top w:val="none" w:sz="0" w:space="0" w:color="auto"/>
            <w:left w:val="none" w:sz="0" w:space="0" w:color="auto"/>
            <w:bottom w:val="none" w:sz="0" w:space="0" w:color="auto"/>
            <w:right w:val="none" w:sz="0" w:space="0" w:color="auto"/>
          </w:divBdr>
        </w:div>
        <w:div w:id="515047870">
          <w:marLeft w:val="0"/>
          <w:marRight w:val="0"/>
          <w:marTop w:val="0"/>
          <w:marBottom w:val="0"/>
          <w:divBdr>
            <w:top w:val="none" w:sz="0" w:space="0" w:color="auto"/>
            <w:left w:val="none" w:sz="0" w:space="0" w:color="auto"/>
            <w:bottom w:val="none" w:sz="0" w:space="0" w:color="auto"/>
            <w:right w:val="none" w:sz="0" w:space="0" w:color="auto"/>
          </w:divBdr>
        </w:div>
        <w:div w:id="1717583640">
          <w:marLeft w:val="0"/>
          <w:marRight w:val="0"/>
          <w:marTop w:val="0"/>
          <w:marBottom w:val="0"/>
          <w:divBdr>
            <w:top w:val="none" w:sz="0" w:space="0" w:color="auto"/>
            <w:left w:val="none" w:sz="0" w:space="0" w:color="auto"/>
            <w:bottom w:val="none" w:sz="0" w:space="0" w:color="auto"/>
            <w:right w:val="none" w:sz="0" w:space="0" w:color="auto"/>
          </w:divBdr>
        </w:div>
        <w:div w:id="1787306224">
          <w:marLeft w:val="0"/>
          <w:marRight w:val="0"/>
          <w:marTop w:val="0"/>
          <w:marBottom w:val="0"/>
          <w:divBdr>
            <w:top w:val="none" w:sz="0" w:space="0" w:color="auto"/>
            <w:left w:val="none" w:sz="0" w:space="0" w:color="auto"/>
            <w:bottom w:val="none" w:sz="0" w:space="0" w:color="auto"/>
            <w:right w:val="none" w:sz="0" w:space="0" w:color="auto"/>
          </w:divBdr>
        </w:div>
        <w:div w:id="903947665">
          <w:marLeft w:val="0"/>
          <w:marRight w:val="0"/>
          <w:marTop w:val="0"/>
          <w:marBottom w:val="0"/>
          <w:divBdr>
            <w:top w:val="none" w:sz="0" w:space="0" w:color="auto"/>
            <w:left w:val="none" w:sz="0" w:space="0" w:color="auto"/>
            <w:bottom w:val="none" w:sz="0" w:space="0" w:color="auto"/>
            <w:right w:val="none" w:sz="0" w:space="0" w:color="auto"/>
          </w:divBdr>
        </w:div>
        <w:div w:id="984091401">
          <w:marLeft w:val="0"/>
          <w:marRight w:val="0"/>
          <w:marTop w:val="0"/>
          <w:marBottom w:val="0"/>
          <w:divBdr>
            <w:top w:val="none" w:sz="0" w:space="0" w:color="auto"/>
            <w:left w:val="none" w:sz="0" w:space="0" w:color="auto"/>
            <w:bottom w:val="none" w:sz="0" w:space="0" w:color="auto"/>
            <w:right w:val="none" w:sz="0" w:space="0" w:color="auto"/>
          </w:divBdr>
        </w:div>
        <w:div w:id="1596942982">
          <w:marLeft w:val="0"/>
          <w:marRight w:val="0"/>
          <w:marTop w:val="0"/>
          <w:marBottom w:val="0"/>
          <w:divBdr>
            <w:top w:val="none" w:sz="0" w:space="0" w:color="auto"/>
            <w:left w:val="none" w:sz="0" w:space="0" w:color="auto"/>
            <w:bottom w:val="none" w:sz="0" w:space="0" w:color="auto"/>
            <w:right w:val="none" w:sz="0" w:space="0" w:color="auto"/>
          </w:divBdr>
          <w:divsChild>
            <w:div w:id="284848191">
              <w:marLeft w:val="-5295"/>
              <w:marRight w:val="0"/>
              <w:marTop w:val="0"/>
              <w:marBottom w:val="0"/>
              <w:divBdr>
                <w:top w:val="none" w:sz="0" w:space="0" w:color="auto"/>
                <w:left w:val="none" w:sz="0" w:space="0" w:color="auto"/>
                <w:bottom w:val="none" w:sz="0" w:space="0" w:color="auto"/>
                <w:right w:val="none" w:sz="0" w:space="0" w:color="auto"/>
              </w:divBdr>
              <w:divsChild>
                <w:div w:id="156919555">
                  <w:marLeft w:val="0"/>
                  <w:marRight w:val="0"/>
                  <w:marTop w:val="0"/>
                  <w:marBottom w:val="0"/>
                  <w:divBdr>
                    <w:top w:val="none" w:sz="0" w:space="0" w:color="auto"/>
                    <w:left w:val="none" w:sz="0" w:space="0" w:color="auto"/>
                    <w:bottom w:val="none" w:sz="0" w:space="0" w:color="auto"/>
                    <w:right w:val="none" w:sz="0" w:space="0" w:color="auto"/>
                  </w:divBdr>
                  <w:divsChild>
                    <w:div w:id="353773478">
                      <w:marLeft w:val="0"/>
                      <w:marRight w:val="0"/>
                      <w:marTop w:val="0"/>
                      <w:marBottom w:val="480"/>
                      <w:divBdr>
                        <w:top w:val="none" w:sz="0" w:space="0" w:color="auto"/>
                        <w:left w:val="none" w:sz="0" w:space="0" w:color="auto"/>
                        <w:bottom w:val="none" w:sz="0" w:space="0" w:color="auto"/>
                        <w:right w:val="none" w:sz="0" w:space="0" w:color="auto"/>
                      </w:divBdr>
                    </w:div>
                    <w:div w:id="345518131">
                      <w:marLeft w:val="0"/>
                      <w:marRight w:val="0"/>
                      <w:marTop w:val="0"/>
                      <w:marBottom w:val="360"/>
                      <w:divBdr>
                        <w:top w:val="none" w:sz="0" w:space="0" w:color="auto"/>
                        <w:left w:val="none" w:sz="0" w:space="0" w:color="auto"/>
                        <w:bottom w:val="none" w:sz="0" w:space="0" w:color="auto"/>
                        <w:right w:val="none" w:sz="0" w:space="0" w:color="auto"/>
                      </w:divBdr>
                    </w:div>
                    <w:div w:id="114635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5204">
              <w:marLeft w:val="-3750"/>
              <w:marRight w:val="0"/>
              <w:marTop w:val="0"/>
              <w:marBottom w:val="0"/>
              <w:divBdr>
                <w:top w:val="none" w:sz="0" w:space="0" w:color="auto"/>
                <w:left w:val="none" w:sz="0" w:space="0" w:color="auto"/>
                <w:bottom w:val="none" w:sz="0" w:space="0" w:color="auto"/>
                <w:right w:val="none" w:sz="0" w:space="0" w:color="auto"/>
              </w:divBdr>
              <w:divsChild>
                <w:div w:id="1452480167">
                  <w:marLeft w:val="0"/>
                  <w:marRight w:val="0"/>
                  <w:marTop w:val="0"/>
                  <w:marBottom w:val="0"/>
                  <w:divBdr>
                    <w:top w:val="none" w:sz="0" w:space="0" w:color="auto"/>
                    <w:left w:val="none" w:sz="0" w:space="0" w:color="auto"/>
                    <w:bottom w:val="none" w:sz="0" w:space="0" w:color="auto"/>
                    <w:right w:val="none" w:sz="0" w:space="0" w:color="auto"/>
                  </w:divBdr>
                  <w:divsChild>
                    <w:div w:id="1259094687">
                      <w:marLeft w:val="0"/>
                      <w:marRight w:val="0"/>
                      <w:marTop w:val="0"/>
                      <w:marBottom w:val="240"/>
                      <w:divBdr>
                        <w:top w:val="none" w:sz="0" w:space="0" w:color="auto"/>
                        <w:left w:val="none" w:sz="0" w:space="0" w:color="auto"/>
                        <w:bottom w:val="none" w:sz="0" w:space="0" w:color="auto"/>
                        <w:right w:val="none" w:sz="0" w:space="0" w:color="auto"/>
                      </w:divBdr>
                      <w:divsChild>
                        <w:div w:id="2110812366">
                          <w:marLeft w:val="0"/>
                          <w:marRight w:val="0"/>
                          <w:marTop w:val="0"/>
                          <w:marBottom w:val="0"/>
                          <w:divBdr>
                            <w:top w:val="none" w:sz="0" w:space="0" w:color="auto"/>
                            <w:left w:val="none" w:sz="0" w:space="0" w:color="auto"/>
                            <w:bottom w:val="none" w:sz="0" w:space="0" w:color="auto"/>
                            <w:right w:val="none" w:sz="0" w:space="0" w:color="auto"/>
                          </w:divBdr>
                          <w:divsChild>
                            <w:div w:id="1212036230">
                              <w:marLeft w:val="0"/>
                              <w:marRight w:val="0"/>
                              <w:marTop w:val="0"/>
                              <w:marBottom w:val="0"/>
                              <w:divBdr>
                                <w:top w:val="none" w:sz="0" w:space="0" w:color="auto"/>
                                <w:left w:val="none" w:sz="0" w:space="0" w:color="auto"/>
                                <w:bottom w:val="none" w:sz="0" w:space="0" w:color="auto"/>
                                <w:right w:val="none" w:sz="0" w:space="0" w:color="auto"/>
                              </w:divBdr>
                              <w:divsChild>
                                <w:div w:id="95096898">
                                  <w:marLeft w:val="0"/>
                                  <w:marRight w:val="0"/>
                                  <w:marTop w:val="0"/>
                                  <w:marBottom w:val="0"/>
                                  <w:divBdr>
                                    <w:top w:val="none" w:sz="0" w:space="0" w:color="auto"/>
                                    <w:left w:val="none" w:sz="0" w:space="0" w:color="auto"/>
                                    <w:bottom w:val="none" w:sz="0" w:space="0" w:color="auto"/>
                                    <w:right w:val="none" w:sz="0" w:space="0" w:color="auto"/>
                                  </w:divBdr>
                                </w:div>
                                <w:div w:id="1059523917">
                                  <w:marLeft w:val="0"/>
                                  <w:marRight w:val="0"/>
                                  <w:marTop w:val="0"/>
                                  <w:marBottom w:val="0"/>
                                  <w:divBdr>
                                    <w:top w:val="none" w:sz="0" w:space="0" w:color="auto"/>
                                    <w:left w:val="none" w:sz="0" w:space="0" w:color="auto"/>
                                    <w:bottom w:val="none" w:sz="0" w:space="0" w:color="auto"/>
                                    <w:right w:val="none" w:sz="0" w:space="0" w:color="auto"/>
                                  </w:divBdr>
                                </w:div>
                                <w:div w:id="4518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6110">
                      <w:marLeft w:val="0"/>
                      <w:marRight w:val="0"/>
                      <w:marTop w:val="0"/>
                      <w:marBottom w:val="240"/>
                      <w:divBdr>
                        <w:top w:val="none" w:sz="0" w:space="0" w:color="auto"/>
                        <w:left w:val="none" w:sz="0" w:space="0" w:color="auto"/>
                        <w:bottom w:val="none" w:sz="0" w:space="0" w:color="auto"/>
                        <w:right w:val="none" w:sz="0" w:space="0" w:color="auto"/>
                      </w:divBdr>
                    </w:div>
                    <w:div w:id="1508717899">
                      <w:marLeft w:val="0"/>
                      <w:marRight w:val="0"/>
                      <w:marTop w:val="0"/>
                      <w:marBottom w:val="240"/>
                      <w:divBdr>
                        <w:top w:val="none" w:sz="0" w:space="0" w:color="auto"/>
                        <w:left w:val="none" w:sz="0" w:space="0" w:color="auto"/>
                        <w:bottom w:val="none" w:sz="0" w:space="0" w:color="auto"/>
                        <w:right w:val="none" w:sz="0" w:space="0" w:color="auto"/>
                      </w:divBdr>
                    </w:div>
                    <w:div w:id="17559740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887141">
              <w:marLeft w:val="0"/>
              <w:marRight w:val="0"/>
              <w:marTop w:val="0"/>
              <w:marBottom w:val="0"/>
              <w:divBdr>
                <w:top w:val="none" w:sz="0" w:space="0" w:color="auto"/>
                <w:left w:val="none" w:sz="0" w:space="0" w:color="auto"/>
                <w:bottom w:val="none" w:sz="0" w:space="0" w:color="auto"/>
                <w:right w:val="none" w:sz="0" w:space="0" w:color="auto"/>
              </w:divBdr>
              <w:divsChild>
                <w:div w:id="56980533">
                  <w:marLeft w:val="0"/>
                  <w:marRight w:val="0"/>
                  <w:marTop w:val="0"/>
                  <w:marBottom w:val="0"/>
                  <w:divBdr>
                    <w:top w:val="none" w:sz="0" w:space="0" w:color="auto"/>
                    <w:left w:val="none" w:sz="0" w:space="0" w:color="auto"/>
                    <w:bottom w:val="none" w:sz="0" w:space="0" w:color="auto"/>
                    <w:right w:val="none" w:sz="0" w:space="0" w:color="auto"/>
                  </w:divBdr>
                  <w:divsChild>
                    <w:div w:id="1856721612">
                      <w:marLeft w:val="0"/>
                      <w:marRight w:val="0"/>
                      <w:marTop w:val="0"/>
                      <w:marBottom w:val="0"/>
                      <w:divBdr>
                        <w:top w:val="none" w:sz="0" w:space="0" w:color="auto"/>
                        <w:left w:val="none" w:sz="0" w:space="0" w:color="auto"/>
                        <w:bottom w:val="none" w:sz="0" w:space="0" w:color="auto"/>
                        <w:right w:val="none" w:sz="0" w:space="0" w:color="auto"/>
                      </w:divBdr>
                      <w:divsChild>
                        <w:div w:id="200482612">
                          <w:marLeft w:val="0"/>
                          <w:marRight w:val="0"/>
                          <w:marTop w:val="0"/>
                          <w:marBottom w:val="0"/>
                          <w:divBdr>
                            <w:top w:val="none" w:sz="0" w:space="0" w:color="auto"/>
                            <w:left w:val="none" w:sz="0" w:space="0" w:color="auto"/>
                            <w:bottom w:val="none" w:sz="0" w:space="0" w:color="auto"/>
                            <w:right w:val="none" w:sz="0" w:space="0" w:color="auto"/>
                          </w:divBdr>
                          <w:divsChild>
                            <w:div w:id="261113921">
                              <w:marLeft w:val="0"/>
                              <w:marRight w:val="0"/>
                              <w:marTop w:val="0"/>
                              <w:marBottom w:val="0"/>
                              <w:divBdr>
                                <w:top w:val="none" w:sz="0" w:space="0" w:color="auto"/>
                                <w:left w:val="none" w:sz="0" w:space="0" w:color="auto"/>
                                <w:bottom w:val="none" w:sz="0" w:space="0" w:color="auto"/>
                                <w:right w:val="none" w:sz="0" w:space="0" w:color="auto"/>
                              </w:divBdr>
                            </w:div>
                          </w:divsChild>
                        </w:div>
                        <w:div w:id="1845439170">
                          <w:marLeft w:val="0"/>
                          <w:marRight w:val="0"/>
                          <w:marTop w:val="0"/>
                          <w:marBottom w:val="0"/>
                          <w:divBdr>
                            <w:top w:val="none" w:sz="0" w:space="0" w:color="auto"/>
                            <w:left w:val="none" w:sz="0" w:space="0" w:color="auto"/>
                            <w:bottom w:val="none" w:sz="0" w:space="0" w:color="auto"/>
                            <w:right w:val="none" w:sz="0" w:space="0" w:color="auto"/>
                          </w:divBdr>
                          <w:divsChild>
                            <w:div w:id="2868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19469">
              <w:marLeft w:val="0"/>
              <w:marRight w:val="0"/>
              <w:marTop w:val="0"/>
              <w:marBottom w:val="0"/>
              <w:divBdr>
                <w:top w:val="none" w:sz="0" w:space="0" w:color="auto"/>
                <w:left w:val="none" w:sz="0" w:space="0" w:color="auto"/>
                <w:bottom w:val="none" w:sz="0" w:space="0" w:color="auto"/>
                <w:right w:val="none" w:sz="0" w:space="0" w:color="auto"/>
              </w:divBdr>
              <w:divsChild>
                <w:div w:id="27328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6615">
      <w:bodyDiv w:val="1"/>
      <w:marLeft w:val="0"/>
      <w:marRight w:val="0"/>
      <w:marTop w:val="0"/>
      <w:marBottom w:val="0"/>
      <w:divBdr>
        <w:top w:val="none" w:sz="0" w:space="0" w:color="auto"/>
        <w:left w:val="none" w:sz="0" w:space="0" w:color="auto"/>
        <w:bottom w:val="none" w:sz="0" w:space="0" w:color="auto"/>
        <w:right w:val="none" w:sz="0" w:space="0" w:color="auto"/>
      </w:divBdr>
    </w:div>
    <w:div w:id="1064645501">
      <w:bodyDiv w:val="1"/>
      <w:marLeft w:val="0"/>
      <w:marRight w:val="0"/>
      <w:marTop w:val="0"/>
      <w:marBottom w:val="0"/>
      <w:divBdr>
        <w:top w:val="none" w:sz="0" w:space="0" w:color="auto"/>
        <w:left w:val="none" w:sz="0" w:space="0" w:color="auto"/>
        <w:bottom w:val="none" w:sz="0" w:space="0" w:color="auto"/>
        <w:right w:val="none" w:sz="0" w:space="0" w:color="auto"/>
      </w:divBdr>
    </w:div>
    <w:div w:id="1107191158">
      <w:bodyDiv w:val="1"/>
      <w:marLeft w:val="0"/>
      <w:marRight w:val="0"/>
      <w:marTop w:val="0"/>
      <w:marBottom w:val="0"/>
      <w:divBdr>
        <w:top w:val="none" w:sz="0" w:space="0" w:color="auto"/>
        <w:left w:val="none" w:sz="0" w:space="0" w:color="auto"/>
        <w:bottom w:val="none" w:sz="0" w:space="0" w:color="auto"/>
        <w:right w:val="none" w:sz="0" w:space="0" w:color="auto"/>
      </w:divBdr>
    </w:div>
    <w:div w:id="1519152742">
      <w:bodyDiv w:val="1"/>
      <w:marLeft w:val="0"/>
      <w:marRight w:val="0"/>
      <w:marTop w:val="0"/>
      <w:marBottom w:val="0"/>
      <w:divBdr>
        <w:top w:val="none" w:sz="0" w:space="0" w:color="auto"/>
        <w:left w:val="none" w:sz="0" w:space="0" w:color="auto"/>
        <w:bottom w:val="none" w:sz="0" w:space="0" w:color="auto"/>
        <w:right w:val="none" w:sz="0" w:space="0" w:color="auto"/>
      </w:divBdr>
    </w:div>
    <w:div w:id="1876039728">
      <w:bodyDiv w:val="1"/>
      <w:marLeft w:val="0"/>
      <w:marRight w:val="0"/>
      <w:marTop w:val="0"/>
      <w:marBottom w:val="0"/>
      <w:divBdr>
        <w:top w:val="none" w:sz="0" w:space="0" w:color="auto"/>
        <w:left w:val="none" w:sz="0" w:space="0" w:color="auto"/>
        <w:bottom w:val="none" w:sz="0" w:space="0" w:color="auto"/>
        <w:right w:val="none" w:sz="0" w:space="0" w:color="auto"/>
      </w:divBdr>
    </w:div>
    <w:div w:id="1969554242">
      <w:bodyDiv w:val="1"/>
      <w:marLeft w:val="0"/>
      <w:marRight w:val="0"/>
      <w:marTop w:val="0"/>
      <w:marBottom w:val="0"/>
      <w:divBdr>
        <w:top w:val="none" w:sz="0" w:space="0" w:color="auto"/>
        <w:left w:val="none" w:sz="0" w:space="0" w:color="auto"/>
        <w:bottom w:val="none" w:sz="0" w:space="0" w:color="auto"/>
        <w:right w:val="none" w:sz="0" w:space="0" w:color="auto"/>
      </w:divBdr>
      <w:divsChild>
        <w:div w:id="1215041095">
          <w:marLeft w:val="0"/>
          <w:marRight w:val="0"/>
          <w:marTop w:val="0"/>
          <w:marBottom w:val="0"/>
          <w:divBdr>
            <w:top w:val="none" w:sz="0" w:space="0" w:color="auto"/>
            <w:left w:val="none" w:sz="0" w:space="0" w:color="auto"/>
            <w:bottom w:val="none" w:sz="0" w:space="0" w:color="auto"/>
            <w:right w:val="none" w:sz="0" w:space="0" w:color="auto"/>
          </w:divBdr>
        </w:div>
        <w:div w:id="1471358444">
          <w:marLeft w:val="0"/>
          <w:marRight w:val="0"/>
          <w:marTop w:val="0"/>
          <w:marBottom w:val="0"/>
          <w:divBdr>
            <w:top w:val="none" w:sz="0" w:space="0" w:color="auto"/>
            <w:left w:val="none" w:sz="0" w:space="0" w:color="auto"/>
            <w:bottom w:val="none" w:sz="0" w:space="0" w:color="auto"/>
            <w:right w:val="none" w:sz="0" w:space="0" w:color="auto"/>
          </w:divBdr>
        </w:div>
        <w:div w:id="1766729092">
          <w:marLeft w:val="0"/>
          <w:marRight w:val="0"/>
          <w:marTop w:val="0"/>
          <w:marBottom w:val="0"/>
          <w:divBdr>
            <w:top w:val="none" w:sz="0" w:space="0" w:color="auto"/>
            <w:left w:val="none" w:sz="0" w:space="0" w:color="auto"/>
            <w:bottom w:val="none" w:sz="0" w:space="0" w:color="auto"/>
            <w:right w:val="none" w:sz="0" w:space="0" w:color="auto"/>
          </w:divBdr>
        </w:div>
        <w:div w:id="1180854066">
          <w:marLeft w:val="0"/>
          <w:marRight w:val="0"/>
          <w:marTop w:val="0"/>
          <w:marBottom w:val="0"/>
          <w:divBdr>
            <w:top w:val="none" w:sz="0" w:space="0" w:color="auto"/>
            <w:left w:val="none" w:sz="0" w:space="0" w:color="auto"/>
            <w:bottom w:val="none" w:sz="0" w:space="0" w:color="auto"/>
            <w:right w:val="none" w:sz="0" w:space="0" w:color="auto"/>
          </w:divBdr>
        </w:div>
        <w:div w:id="31808453">
          <w:marLeft w:val="0"/>
          <w:marRight w:val="0"/>
          <w:marTop w:val="0"/>
          <w:marBottom w:val="0"/>
          <w:divBdr>
            <w:top w:val="none" w:sz="0" w:space="0" w:color="auto"/>
            <w:left w:val="none" w:sz="0" w:space="0" w:color="auto"/>
            <w:bottom w:val="none" w:sz="0" w:space="0" w:color="auto"/>
            <w:right w:val="none" w:sz="0" w:space="0" w:color="auto"/>
          </w:divBdr>
        </w:div>
        <w:div w:id="1214269095">
          <w:marLeft w:val="0"/>
          <w:marRight w:val="0"/>
          <w:marTop w:val="0"/>
          <w:marBottom w:val="0"/>
          <w:divBdr>
            <w:top w:val="none" w:sz="0" w:space="0" w:color="auto"/>
            <w:left w:val="none" w:sz="0" w:space="0" w:color="auto"/>
            <w:bottom w:val="none" w:sz="0" w:space="0" w:color="auto"/>
            <w:right w:val="none" w:sz="0" w:space="0" w:color="auto"/>
          </w:divBdr>
        </w:div>
        <w:div w:id="422652737">
          <w:marLeft w:val="0"/>
          <w:marRight w:val="0"/>
          <w:marTop w:val="0"/>
          <w:marBottom w:val="0"/>
          <w:divBdr>
            <w:top w:val="none" w:sz="0" w:space="0" w:color="auto"/>
            <w:left w:val="none" w:sz="0" w:space="0" w:color="auto"/>
            <w:bottom w:val="none" w:sz="0" w:space="0" w:color="auto"/>
            <w:right w:val="none" w:sz="0" w:space="0" w:color="auto"/>
          </w:divBdr>
        </w:div>
        <w:div w:id="1834757542">
          <w:marLeft w:val="0"/>
          <w:marRight w:val="0"/>
          <w:marTop w:val="0"/>
          <w:marBottom w:val="0"/>
          <w:divBdr>
            <w:top w:val="none" w:sz="0" w:space="0" w:color="auto"/>
            <w:left w:val="none" w:sz="0" w:space="0" w:color="auto"/>
            <w:bottom w:val="none" w:sz="0" w:space="0" w:color="auto"/>
            <w:right w:val="none" w:sz="0" w:space="0" w:color="auto"/>
          </w:divBdr>
        </w:div>
        <w:div w:id="1171336118">
          <w:marLeft w:val="0"/>
          <w:marRight w:val="0"/>
          <w:marTop w:val="0"/>
          <w:marBottom w:val="0"/>
          <w:divBdr>
            <w:top w:val="none" w:sz="0" w:space="0" w:color="auto"/>
            <w:left w:val="none" w:sz="0" w:space="0" w:color="auto"/>
            <w:bottom w:val="none" w:sz="0" w:space="0" w:color="auto"/>
            <w:right w:val="none" w:sz="0" w:space="0" w:color="auto"/>
          </w:divBdr>
        </w:div>
        <w:div w:id="137843006">
          <w:marLeft w:val="0"/>
          <w:marRight w:val="0"/>
          <w:marTop w:val="0"/>
          <w:marBottom w:val="0"/>
          <w:divBdr>
            <w:top w:val="none" w:sz="0" w:space="0" w:color="auto"/>
            <w:left w:val="none" w:sz="0" w:space="0" w:color="auto"/>
            <w:bottom w:val="none" w:sz="0" w:space="0" w:color="auto"/>
            <w:right w:val="none" w:sz="0" w:space="0" w:color="auto"/>
          </w:divBdr>
        </w:div>
        <w:div w:id="1760565160">
          <w:marLeft w:val="0"/>
          <w:marRight w:val="0"/>
          <w:marTop w:val="0"/>
          <w:marBottom w:val="0"/>
          <w:divBdr>
            <w:top w:val="none" w:sz="0" w:space="0" w:color="auto"/>
            <w:left w:val="none" w:sz="0" w:space="0" w:color="auto"/>
            <w:bottom w:val="none" w:sz="0" w:space="0" w:color="auto"/>
            <w:right w:val="none" w:sz="0" w:space="0" w:color="auto"/>
          </w:divBdr>
        </w:div>
        <w:div w:id="283847494">
          <w:marLeft w:val="0"/>
          <w:marRight w:val="0"/>
          <w:marTop w:val="0"/>
          <w:marBottom w:val="0"/>
          <w:divBdr>
            <w:top w:val="none" w:sz="0" w:space="0" w:color="auto"/>
            <w:left w:val="none" w:sz="0" w:space="0" w:color="auto"/>
            <w:bottom w:val="none" w:sz="0" w:space="0" w:color="auto"/>
            <w:right w:val="none" w:sz="0" w:space="0" w:color="auto"/>
          </w:divBdr>
        </w:div>
        <w:div w:id="829640726">
          <w:marLeft w:val="0"/>
          <w:marRight w:val="0"/>
          <w:marTop w:val="0"/>
          <w:marBottom w:val="0"/>
          <w:divBdr>
            <w:top w:val="none" w:sz="0" w:space="0" w:color="auto"/>
            <w:left w:val="none" w:sz="0" w:space="0" w:color="auto"/>
            <w:bottom w:val="none" w:sz="0" w:space="0" w:color="auto"/>
            <w:right w:val="none" w:sz="0" w:space="0" w:color="auto"/>
          </w:divBdr>
        </w:div>
        <w:div w:id="2034762955">
          <w:marLeft w:val="0"/>
          <w:marRight w:val="0"/>
          <w:marTop w:val="0"/>
          <w:marBottom w:val="0"/>
          <w:divBdr>
            <w:top w:val="none" w:sz="0" w:space="0" w:color="auto"/>
            <w:left w:val="none" w:sz="0" w:space="0" w:color="auto"/>
            <w:bottom w:val="none" w:sz="0" w:space="0" w:color="auto"/>
            <w:right w:val="none" w:sz="0" w:space="0" w:color="auto"/>
          </w:divBdr>
        </w:div>
        <w:div w:id="2028947404">
          <w:marLeft w:val="0"/>
          <w:marRight w:val="0"/>
          <w:marTop w:val="0"/>
          <w:marBottom w:val="0"/>
          <w:divBdr>
            <w:top w:val="none" w:sz="0" w:space="0" w:color="auto"/>
            <w:left w:val="none" w:sz="0" w:space="0" w:color="auto"/>
            <w:bottom w:val="none" w:sz="0" w:space="0" w:color="auto"/>
            <w:right w:val="none" w:sz="0" w:space="0" w:color="auto"/>
          </w:divBdr>
        </w:div>
        <w:div w:id="1923686536">
          <w:marLeft w:val="0"/>
          <w:marRight w:val="0"/>
          <w:marTop w:val="0"/>
          <w:marBottom w:val="0"/>
          <w:divBdr>
            <w:top w:val="none" w:sz="0" w:space="0" w:color="auto"/>
            <w:left w:val="none" w:sz="0" w:space="0" w:color="auto"/>
            <w:bottom w:val="none" w:sz="0" w:space="0" w:color="auto"/>
            <w:right w:val="none" w:sz="0" w:space="0" w:color="auto"/>
          </w:divBdr>
        </w:div>
        <w:div w:id="523136228">
          <w:marLeft w:val="0"/>
          <w:marRight w:val="0"/>
          <w:marTop w:val="0"/>
          <w:marBottom w:val="0"/>
          <w:divBdr>
            <w:top w:val="none" w:sz="0" w:space="0" w:color="auto"/>
            <w:left w:val="none" w:sz="0" w:space="0" w:color="auto"/>
            <w:bottom w:val="none" w:sz="0" w:space="0" w:color="auto"/>
            <w:right w:val="none" w:sz="0" w:space="0" w:color="auto"/>
          </w:divBdr>
        </w:div>
        <w:div w:id="481124578">
          <w:marLeft w:val="0"/>
          <w:marRight w:val="0"/>
          <w:marTop w:val="0"/>
          <w:marBottom w:val="0"/>
          <w:divBdr>
            <w:top w:val="none" w:sz="0" w:space="0" w:color="auto"/>
            <w:left w:val="none" w:sz="0" w:space="0" w:color="auto"/>
            <w:bottom w:val="none" w:sz="0" w:space="0" w:color="auto"/>
            <w:right w:val="none" w:sz="0" w:space="0" w:color="auto"/>
          </w:divBdr>
        </w:div>
        <w:div w:id="1503009713">
          <w:marLeft w:val="0"/>
          <w:marRight w:val="0"/>
          <w:marTop w:val="0"/>
          <w:marBottom w:val="0"/>
          <w:divBdr>
            <w:top w:val="none" w:sz="0" w:space="0" w:color="auto"/>
            <w:left w:val="none" w:sz="0" w:space="0" w:color="auto"/>
            <w:bottom w:val="none" w:sz="0" w:space="0" w:color="auto"/>
            <w:right w:val="none" w:sz="0" w:space="0" w:color="auto"/>
          </w:divBdr>
        </w:div>
        <w:div w:id="1686134201">
          <w:marLeft w:val="0"/>
          <w:marRight w:val="0"/>
          <w:marTop w:val="0"/>
          <w:marBottom w:val="0"/>
          <w:divBdr>
            <w:top w:val="none" w:sz="0" w:space="0" w:color="auto"/>
            <w:left w:val="none" w:sz="0" w:space="0" w:color="auto"/>
            <w:bottom w:val="none" w:sz="0" w:space="0" w:color="auto"/>
            <w:right w:val="none" w:sz="0" w:space="0" w:color="auto"/>
          </w:divBdr>
        </w:div>
        <w:div w:id="504054015">
          <w:marLeft w:val="0"/>
          <w:marRight w:val="0"/>
          <w:marTop w:val="0"/>
          <w:marBottom w:val="0"/>
          <w:divBdr>
            <w:top w:val="none" w:sz="0" w:space="0" w:color="auto"/>
            <w:left w:val="none" w:sz="0" w:space="0" w:color="auto"/>
            <w:bottom w:val="none" w:sz="0" w:space="0" w:color="auto"/>
            <w:right w:val="none" w:sz="0" w:space="0" w:color="auto"/>
          </w:divBdr>
        </w:div>
        <w:div w:id="229387768">
          <w:marLeft w:val="0"/>
          <w:marRight w:val="0"/>
          <w:marTop w:val="0"/>
          <w:marBottom w:val="0"/>
          <w:divBdr>
            <w:top w:val="none" w:sz="0" w:space="0" w:color="auto"/>
            <w:left w:val="none" w:sz="0" w:space="0" w:color="auto"/>
            <w:bottom w:val="none" w:sz="0" w:space="0" w:color="auto"/>
            <w:right w:val="none" w:sz="0" w:space="0" w:color="auto"/>
          </w:divBdr>
        </w:div>
        <w:div w:id="625891270">
          <w:marLeft w:val="0"/>
          <w:marRight w:val="0"/>
          <w:marTop w:val="0"/>
          <w:marBottom w:val="0"/>
          <w:divBdr>
            <w:top w:val="none" w:sz="0" w:space="0" w:color="auto"/>
            <w:left w:val="none" w:sz="0" w:space="0" w:color="auto"/>
            <w:bottom w:val="none" w:sz="0" w:space="0" w:color="auto"/>
            <w:right w:val="none" w:sz="0" w:space="0" w:color="auto"/>
          </w:divBdr>
        </w:div>
      </w:divsChild>
    </w:div>
    <w:div w:id="2046102773">
      <w:bodyDiv w:val="1"/>
      <w:marLeft w:val="0"/>
      <w:marRight w:val="0"/>
      <w:marTop w:val="0"/>
      <w:marBottom w:val="0"/>
      <w:divBdr>
        <w:top w:val="none" w:sz="0" w:space="0" w:color="auto"/>
        <w:left w:val="none" w:sz="0" w:space="0" w:color="auto"/>
        <w:bottom w:val="none" w:sz="0" w:space="0" w:color="auto"/>
        <w:right w:val="none" w:sz="0" w:space="0" w:color="auto"/>
      </w:divBdr>
    </w:div>
    <w:div w:id="21251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2043</Words>
  <Characters>11648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userok</dc:creator>
  <cp:lastModifiedBy>userok</cp:lastModifiedBy>
  <cp:revision>18</cp:revision>
  <cp:lastPrinted>2018-10-30T13:59:00Z</cp:lastPrinted>
  <dcterms:created xsi:type="dcterms:W3CDTF">2020-01-22T13:50:00Z</dcterms:created>
  <dcterms:modified xsi:type="dcterms:W3CDTF">2021-05-31T09:19:00Z</dcterms:modified>
</cp:coreProperties>
</file>